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363" w:rsidRDefault="00B43363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B43363" w:rsidRDefault="00B43363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7"/>
      </w:tblGrid>
      <w:tr w:rsidR="00B43363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43363" w:rsidRDefault="00B43363">
            <w:pPr>
              <w:pStyle w:val="ConsPlusNormal"/>
            </w:pPr>
            <w:r>
              <w:t>11 августа 1995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43363" w:rsidRDefault="00B43363">
            <w:pPr>
              <w:pStyle w:val="ConsPlusNormal"/>
              <w:jc w:val="right"/>
            </w:pPr>
            <w:r>
              <w:t>N 135-ФЗ</w:t>
            </w:r>
          </w:p>
        </w:tc>
      </w:tr>
    </w:tbl>
    <w:p w:rsidR="00B43363" w:rsidRDefault="00B4336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43363" w:rsidRDefault="00B43363">
      <w:pPr>
        <w:pStyle w:val="ConsPlusNormal"/>
        <w:jc w:val="center"/>
      </w:pPr>
    </w:p>
    <w:p w:rsidR="00B43363" w:rsidRDefault="00B43363">
      <w:pPr>
        <w:pStyle w:val="ConsPlusTitle"/>
        <w:jc w:val="center"/>
      </w:pPr>
      <w:r>
        <w:t>РОССИЙСКАЯ ФЕДЕРАЦИЯ</w:t>
      </w:r>
    </w:p>
    <w:p w:rsidR="00B43363" w:rsidRDefault="00B43363">
      <w:pPr>
        <w:pStyle w:val="ConsPlusTitle"/>
        <w:jc w:val="center"/>
      </w:pPr>
    </w:p>
    <w:p w:rsidR="00B43363" w:rsidRDefault="00B43363">
      <w:pPr>
        <w:pStyle w:val="ConsPlusTitle"/>
        <w:jc w:val="center"/>
      </w:pPr>
      <w:r>
        <w:t>ФЕДЕРАЛЬНЫЙ ЗАКОН</w:t>
      </w:r>
    </w:p>
    <w:p w:rsidR="00B43363" w:rsidRDefault="00B43363">
      <w:pPr>
        <w:pStyle w:val="ConsPlusTitle"/>
        <w:jc w:val="center"/>
      </w:pPr>
    </w:p>
    <w:p w:rsidR="00B43363" w:rsidRDefault="00B43363">
      <w:pPr>
        <w:pStyle w:val="ConsPlusTitle"/>
        <w:jc w:val="center"/>
      </w:pPr>
      <w:r>
        <w:t>О БЛАГОТВОРИТЕЛЬНОЙ ДЕЯТЕЛЬНОСТИ</w:t>
      </w:r>
    </w:p>
    <w:p w:rsidR="00B43363" w:rsidRDefault="00B43363">
      <w:pPr>
        <w:pStyle w:val="ConsPlusTitle"/>
        <w:jc w:val="center"/>
      </w:pPr>
      <w:r>
        <w:t xml:space="preserve">И </w:t>
      </w:r>
      <w:proofErr w:type="gramStart"/>
      <w:r>
        <w:t>ДОБРОВОЛЬЧЕСТВЕ</w:t>
      </w:r>
      <w:proofErr w:type="gramEnd"/>
      <w:r>
        <w:t xml:space="preserve"> (ВОЛОНТЕРСТВЕ)</w:t>
      </w:r>
    </w:p>
    <w:p w:rsidR="00B43363" w:rsidRDefault="00B43363">
      <w:pPr>
        <w:pStyle w:val="ConsPlusNormal"/>
      </w:pPr>
    </w:p>
    <w:p w:rsidR="00B43363" w:rsidRDefault="00B43363">
      <w:pPr>
        <w:pStyle w:val="ConsPlusNormal"/>
        <w:jc w:val="right"/>
      </w:pPr>
      <w:proofErr w:type="gramStart"/>
      <w:r>
        <w:t>Принят</w:t>
      </w:r>
      <w:proofErr w:type="gramEnd"/>
    </w:p>
    <w:p w:rsidR="00B43363" w:rsidRDefault="00B43363">
      <w:pPr>
        <w:pStyle w:val="ConsPlusNormal"/>
        <w:jc w:val="right"/>
      </w:pPr>
      <w:r>
        <w:t>Государственной Думой</w:t>
      </w:r>
    </w:p>
    <w:p w:rsidR="00B43363" w:rsidRDefault="00B43363">
      <w:pPr>
        <w:pStyle w:val="ConsPlusNormal"/>
        <w:jc w:val="right"/>
      </w:pPr>
      <w:r>
        <w:t>7 июля 1995 года</w:t>
      </w:r>
    </w:p>
    <w:p w:rsidR="00B43363" w:rsidRDefault="00B4336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B4336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43363" w:rsidRDefault="00B4336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43363" w:rsidRDefault="00B4336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Федеральных законов от 21.03.2002 </w:t>
            </w:r>
            <w:hyperlink r:id="rId6" w:history="1">
              <w:r>
                <w:rPr>
                  <w:color w:val="0000FF"/>
                </w:rPr>
                <w:t>N 31-ФЗ,</w:t>
              </w:r>
            </w:hyperlink>
            <w:proofErr w:type="gramEnd"/>
          </w:p>
          <w:p w:rsidR="00B43363" w:rsidRDefault="00B4336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25.07.2002 </w:t>
            </w:r>
            <w:hyperlink r:id="rId7" w:history="1">
              <w:r>
                <w:rPr>
                  <w:color w:val="0000FF"/>
                </w:rPr>
                <w:t>N 112-ФЗ,</w:t>
              </w:r>
            </w:hyperlink>
            <w:r>
              <w:rPr>
                <w:color w:val="392C69"/>
              </w:rPr>
              <w:t xml:space="preserve"> от 04.07.2003 </w:t>
            </w:r>
            <w:hyperlink r:id="rId8" w:history="1">
              <w:r>
                <w:rPr>
                  <w:color w:val="0000FF"/>
                </w:rPr>
                <w:t>N 94-ФЗ,</w:t>
              </w:r>
            </w:hyperlink>
          </w:p>
          <w:p w:rsidR="00B43363" w:rsidRDefault="00B4336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22.08.2004 </w:t>
            </w:r>
            <w:hyperlink r:id="rId9" w:history="1">
              <w:r>
                <w:rPr>
                  <w:color w:val="0000FF"/>
                </w:rPr>
                <w:t>N 122-ФЗ,</w:t>
              </w:r>
            </w:hyperlink>
            <w:r>
              <w:rPr>
                <w:color w:val="392C69"/>
              </w:rPr>
              <w:t xml:space="preserve"> от 30.12.2006 </w:t>
            </w:r>
            <w:hyperlink r:id="rId10" w:history="1">
              <w:r>
                <w:rPr>
                  <w:color w:val="0000FF"/>
                </w:rPr>
                <w:t>N 276-ФЗ</w:t>
              </w:r>
            </w:hyperlink>
            <w:r>
              <w:rPr>
                <w:color w:val="392C69"/>
              </w:rPr>
              <w:t>,</w:t>
            </w:r>
          </w:p>
          <w:p w:rsidR="00B43363" w:rsidRDefault="00B4336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30.12.2008 </w:t>
            </w:r>
            <w:hyperlink r:id="rId11" w:history="1">
              <w:r>
                <w:rPr>
                  <w:color w:val="0000FF"/>
                </w:rPr>
                <w:t>N 309-ФЗ</w:t>
              </w:r>
            </w:hyperlink>
            <w:r>
              <w:rPr>
                <w:color w:val="392C69"/>
              </w:rPr>
              <w:t xml:space="preserve">, от 23.12.2010 </w:t>
            </w:r>
            <w:hyperlink r:id="rId12" w:history="1">
              <w:r>
                <w:rPr>
                  <w:color w:val="0000FF"/>
                </w:rPr>
                <w:t>N 383-ФЗ</w:t>
              </w:r>
            </w:hyperlink>
            <w:r>
              <w:rPr>
                <w:color w:val="392C69"/>
              </w:rPr>
              <w:t>,</w:t>
            </w:r>
          </w:p>
          <w:p w:rsidR="00B43363" w:rsidRDefault="00B4336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05.05.2014 </w:t>
            </w:r>
            <w:hyperlink r:id="rId13" w:history="1">
              <w:r>
                <w:rPr>
                  <w:color w:val="0000FF"/>
                </w:rPr>
                <w:t>N 103-ФЗ</w:t>
              </w:r>
            </w:hyperlink>
            <w:r>
              <w:rPr>
                <w:color w:val="392C69"/>
              </w:rPr>
              <w:t xml:space="preserve">, от 05.02.2018 </w:t>
            </w:r>
            <w:hyperlink r:id="rId14" w:history="1">
              <w:r>
                <w:rPr>
                  <w:color w:val="0000FF"/>
                </w:rPr>
                <w:t>N 15-ФЗ</w:t>
              </w:r>
            </w:hyperlink>
            <w:r>
              <w:rPr>
                <w:color w:val="392C69"/>
              </w:rPr>
              <w:t xml:space="preserve">, от 18.12.2018 </w:t>
            </w:r>
            <w:hyperlink r:id="rId15" w:history="1">
              <w:r>
                <w:rPr>
                  <w:color w:val="0000FF"/>
                </w:rPr>
                <w:t>N 469-ФЗ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B43363" w:rsidRDefault="00B43363">
      <w:pPr>
        <w:pStyle w:val="ConsPlusNormal"/>
      </w:pPr>
    </w:p>
    <w:p w:rsidR="00B43363" w:rsidRDefault="00B43363">
      <w:pPr>
        <w:pStyle w:val="ConsPlusNormal"/>
        <w:ind w:firstLine="540"/>
        <w:jc w:val="both"/>
      </w:pPr>
      <w:r>
        <w:t>Настоящий Федеральный закон устанавливает основы правового регулирования благотворительной деятельности, определяет возможные формы ее поддержки органами государственной власти и органами местного самоуправления, особенности создания и деятельности благотворительных организаций в целях широкого распространения и развития благотворительной деятельности в Российской Федерации.</w:t>
      </w:r>
    </w:p>
    <w:p w:rsidR="00B43363" w:rsidRDefault="00B43363">
      <w:pPr>
        <w:pStyle w:val="ConsPlusNormal"/>
        <w:spacing w:before="220"/>
        <w:ind w:firstLine="540"/>
        <w:jc w:val="both"/>
      </w:pPr>
      <w:r>
        <w:t xml:space="preserve">Особенности правового регулирования отношений, возникающих при формировании целевого капитала, доверительном управлении имуществом, составляющим целевой капитал, использовании доходов, полученных от доверительного управления имуществом, составляющим целевой капитал, устанавливаются иными федеральными </w:t>
      </w:r>
      <w:hyperlink r:id="rId16" w:history="1">
        <w:r>
          <w:rPr>
            <w:color w:val="0000FF"/>
          </w:rPr>
          <w:t>законами</w:t>
        </w:r>
      </w:hyperlink>
      <w:r>
        <w:t>.</w:t>
      </w:r>
    </w:p>
    <w:p w:rsidR="00B43363" w:rsidRDefault="00B43363">
      <w:pPr>
        <w:pStyle w:val="ConsPlusNormal"/>
        <w:jc w:val="both"/>
      </w:pPr>
      <w:r>
        <w:t xml:space="preserve">(абзац введен Федеральным </w:t>
      </w:r>
      <w:hyperlink r:id="rId17" w:history="1">
        <w:r>
          <w:rPr>
            <w:color w:val="0000FF"/>
          </w:rPr>
          <w:t>законом</w:t>
        </w:r>
      </w:hyperlink>
      <w:r>
        <w:t xml:space="preserve"> от 30.12.2006 N 276-ФЗ)</w:t>
      </w:r>
    </w:p>
    <w:p w:rsidR="00B43363" w:rsidRDefault="00B43363">
      <w:pPr>
        <w:pStyle w:val="ConsPlusNormal"/>
      </w:pPr>
    </w:p>
    <w:p w:rsidR="00B43363" w:rsidRDefault="00B43363">
      <w:pPr>
        <w:pStyle w:val="ConsPlusTitle"/>
        <w:jc w:val="center"/>
        <w:outlineLvl w:val="0"/>
      </w:pPr>
      <w:r>
        <w:t>Раздел I. ОБЩИЕ ПОЛОЖЕНИЯ</w:t>
      </w:r>
    </w:p>
    <w:p w:rsidR="00B43363" w:rsidRDefault="00B43363">
      <w:pPr>
        <w:pStyle w:val="ConsPlusNormal"/>
      </w:pPr>
    </w:p>
    <w:p w:rsidR="00B43363" w:rsidRDefault="00B43363">
      <w:pPr>
        <w:pStyle w:val="ConsPlusTitle"/>
        <w:ind w:firstLine="540"/>
        <w:jc w:val="both"/>
        <w:outlineLvl w:val="1"/>
      </w:pPr>
      <w:r>
        <w:t>Статья 1. Благотворительная деятельность</w:t>
      </w:r>
    </w:p>
    <w:p w:rsidR="00B43363" w:rsidRDefault="00B43363">
      <w:pPr>
        <w:pStyle w:val="ConsPlusNormal"/>
      </w:pPr>
    </w:p>
    <w:p w:rsidR="00B43363" w:rsidRDefault="00B43363">
      <w:pPr>
        <w:pStyle w:val="ConsPlusNormal"/>
        <w:ind w:firstLine="540"/>
        <w:jc w:val="both"/>
      </w:pPr>
      <w:r>
        <w:t>Под благотворительной деятельностью понимается добровольная деятельность граждан и юридических лиц по бескорыстной (безвозмездной или на льготных условиях) передаче гражданам или юридическим лицам имущества, в том числе денежных средств, бескорыстному выполнению работ, предоставлению услуг, оказанию иной поддержки.</w:t>
      </w:r>
    </w:p>
    <w:p w:rsidR="00B43363" w:rsidRDefault="00B43363">
      <w:pPr>
        <w:pStyle w:val="ConsPlusNormal"/>
        <w:spacing w:before="220"/>
        <w:ind w:firstLine="540"/>
        <w:jc w:val="both"/>
      </w:pPr>
      <w:r>
        <w:t xml:space="preserve">Под добровольческой (волонтерской) деятельностью понимается добровольная деятельность в форме безвозмездного выполнения работ и (или) оказания услуг в целях, указанных в </w:t>
      </w:r>
      <w:hyperlink w:anchor="P37" w:history="1">
        <w:r>
          <w:rPr>
            <w:color w:val="0000FF"/>
          </w:rPr>
          <w:t>пункте 1 статьи 2</w:t>
        </w:r>
      </w:hyperlink>
      <w:r>
        <w:t xml:space="preserve"> настоящего Федерального закона.</w:t>
      </w:r>
    </w:p>
    <w:p w:rsidR="00B43363" w:rsidRDefault="00B43363">
      <w:pPr>
        <w:pStyle w:val="ConsPlusNormal"/>
        <w:jc w:val="both"/>
      </w:pPr>
      <w:r>
        <w:t xml:space="preserve">(часть вторая введена Федеральным </w:t>
      </w:r>
      <w:hyperlink r:id="rId18" w:history="1">
        <w:r>
          <w:rPr>
            <w:color w:val="0000FF"/>
          </w:rPr>
          <w:t>законом</w:t>
        </w:r>
      </w:hyperlink>
      <w:r>
        <w:t xml:space="preserve"> от 05.02.2018 N 15-ФЗ)</w:t>
      </w:r>
    </w:p>
    <w:p w:rsidR="00B43363" w:rsidRDefault="00B43363">
      <w:pPr>
        <w:pStyle w:val="ConsPlusNormal"/>
        <w:spacing w:before="220"/>
        <w:ind w:firstLine="540"/>
        <w:jc w:val="both"/>
      </w:pPr>
      <w:r>
        <w:t>На добровольческую (волонтерскую) деятельность распространяются положения, предусмотренные настоящим Федеральным законом для благотворительной деятельности.</w:t>
      </w:r>
    </w:p>
    <w:p w:rsidR="00B43363" w:rsidRDefault="00B43363">
      <w:pPr>
        <w:pStyle w:val="ConsPlusNormal"/>
        <w:jc w:val="both"/>
      </w:pPr>
      <w:r>
        <w:t xml:space="preserve">(часть третья введена Федеральным </w:t>
      </w:r>
      <w:hyperlink r:id="rId19" w:history="1">
        <w:r>
          <w:rPr>
            <w:color w:val="0000FF"/>
          </w:rPr>
          <w:t>законом</w:t>
        </w:r>
      </w:hyperlink>
      <w:r>
        <w:t xml:space="preserve"> от 05.02.2018 N 15-ФЗ)</w:t>
      </w:r>
    </w:p>
    <w:p w:rsidR="00B43363" w:rsidRDefault="00B43363">
      <w:pPr>
        <w:pStyle w:val="ConsPlusNormal"/>
      </w:pPr>
    </w:p>
    <w:p w:rsidR="00B43363" w:rsidRDefault="00B43363">
      <w:pPr>
        <w:pStyle w:val="ConsPlusTitle"/>
        <w:ind w:firstLine="540"/>
        <w:jc w:val="both"/>
        <w:outlineLvl w:val="1"/>
      </w:pPr>
      <w:bookmarkStart w:id="0" w:name="P35"/>
      <w:bookmarkEnd w:id="0"/>
      <w:r>
        <w:lastRenderedPageBreak/>
        <w:t>Статья 2. Цели благотворительной деятельности</w:t>
      </w:r>
    </w:p>
    <w:p w:rsidR="00B43363" w:rsidRDefault="00B43363">
      <w:pPr>
        <w:pStyle w:val="ConsPlusNormal"/>
      </w:pPr>
    </w:p>
    <w:p w:rsidR="00B43363" w:rsidRDefault="00B43363">
      <w:pPr>
        <w:pStyle w:val="ConsPlusNormal"/>
        <w:ind w:firstLine="540"/>
        <w:jc w:val="both"/>
      </w:pPr>
      <w:bookmarkStart w:id="1" w:name="P37"/>
      <w:bookmarkEnd w:id="1"/>
      <w:r>
        <w:t>1. Благотворительная и добровольческая (волонтерская) деятельность осуществляется в целях:</w:t>
      </w:r>
    </w:p>
    <w:p w:rsidR="00B43363" w:rsidRDefault="00B43363">
      <w:pPr>
        <w:pStyle w:val="ConsPlusNormal"/>
        <w:jc w:val="both"/>
      </w:pPr>
      <w:r>
        <w:t xml:space="preserve">(в ред. Федерального </w:t>
      </w:r>
      <w:hyperlink r:id="rId20" w:history="1">
        <w:r>
          <w:rPr>
            <w:color w:val="0000FF"/>
          </w:rPr>
          <w:t>закона</w:t>
        </w:r>
      </w:hyperlink>
      <w:r>
        <w:t xml:space="preserve"> от 05.02.2018 N 15-ФЗ)</w:t>
      </w:r>
    </w:p>
    <w:p w:rsidR="00B43363" w:rsidRDefault="00B43363">
      <w:pPr>
        <w:pStyle w:val="ConsPlusNormal"/>
        <w:spacing w:before="220"/>
        <w:ind w:firstLine="540"/>
        <w:jc w:val="both"/>
      </w:pPr>
      <w:r>
        <w:t>социальной поддержки и защиты граждан, включая улучшение материального положения малообеспеченных, социальную реабилитацию безработных, инвалидов и иных лиц, которые в силу своих физических или интеллектуальных особенностей, иных обстоятельств не способны самостоятельно реализовать свои права и законные интересы;</w:t>
      </w:r>
    </w:p>
    <w:p w:rsidR="00B43363" w:rsidRDefault="00B43363">
      <w:pPr>
        <w:pStyle w:val="ConsPlusNormal"/>
        <w:spacing w:before="220"/>
        <w:ind w:firstLine="540"/>
        <w:jc w:val="both"/>
      </w:pPr>
      <w:r>
        <w:t>подготовки населения к преодолению последствий стихийных бедствий, экологических, промышленных или иных катастроф, к предотвращению несчастных случаев;</w:t>
      </w:r>
    </w:p>
    <w:p w:rsidR="00B43363" w:rsidRDefault="00B43363">
      <w:pPr>
        <w:pStyle w:val="ConsPlusNormal"/>
        <w:spacing w:before="220"/>
        <w:ind w:firstLine="540"/>
        <w:jc w:val="both"/>
      </w:pPr>
      <w:r>
        <w:t>оказания помощи пострадавшим в результате стихийных бедствий, экологических, промышленных или иных катастроф, социальных, национальных, религиозных конфликтов, жертвам репрессий, беженцам и вынужденным переселенцам;</w:t>
      </w:r>
    </w:p>
    <w:p w:rsidR="00B43363" w:rsidRDefault="00B43363">
      <w:pPr>
        <w:pStyle w:val="ConsPlusNormal"/>
        <w:spacing w:before="220"/>
        <w:ind w:firstLine="540"/>
        <w:jc w:val="both"/>
      </w:pPr>
      <w:r>
        <w:t>содействия укреплению мира, дружбы и согласия между народами, предотвращению социальных, национальных, религиозных конфликтов;</w:t>
      </w:r>
    </w:p>
    <w:p w:rsidR="00B43363" w:rsidRDefault="00B43363">
      <w:pPr>
        <w:pStyle w:val="ConsPlusNormal"/>
        <w:spacing w:before="220"/>
        <w:ind w:firstLine="540"/>
        <w:jc w:val="both"/>
      </w:pPr>
      <w:r>
        <w:t>содействия укреплению престижа и роли семьи в обществе;</w:t>
      </w:r>
    </w:p>
    <w:p w:rsidR="00B43363" w:rsidRDefault="00B43363">
      <w:pPr>
        <w:pStyle w:val="ConsPlusNormal"/>
        <w:spacing w:before="220"/>
        <w:ind w:firstLine="540"/>
        <w:jc w:val="both"/>
      </w:pPr>
      <w:r>
        <w:t>содействия защите материнства, детства и отцовства;</w:t>
      </w:r>
    </w:p>
    <w:p w:rsidR="00B43363" w:rsidRDefault="00B43363">
      <w:pPr>
        <w:pStyle w:val="ConsPlusNormal"/>
        <w:spacing w:before="220"/>
        <w:ind w:firstLine="540"/>
        <w:jc w:val="both"/>
      </w:pPr>
      <w:r>
        <w:t>содействия деятельности в сфере образования, науки, культуры, искусства, просвещения, духовному развитию личности;</w:t>
      </w:r>
    </w:p>
    <w:p w:rsidR="00B43363" w:rsidRDefault="00B43363">
      <w:pPr>
        <w:pStyle w:val="ConsPlusNormal"/>
        <w:spacing w:before="220"/>
        <w:ind w:firstLine="540"/>
        <w:jc w:val="both"/>
      </w:pPr>
      <w:r>
        <w:t>содействия деятельности в сфере профилактики и охраны здоровья граждан, а также пропаганды здорового образа жизни, улучшения морально-психологического состояния граждан;</w:t>
      </w:r>
    </w:p>
    <w:p w:rsidR="00B43363" w:rsidRDefault="00B43363">
      <w:pPr>
        <w:pStyle w:val="ConsPlusNormal"/>
        <w:spacing w:before="220"/>
        <w:ind w:firstLine="540"/>
        <w:jc w:val="both"/>
      </w:pPr>
      <w:r>
        <w:t>содействия деятельности в области физической культуры и спорта (за исключением профессионального спорта), участия в организации и (или) проведении физкультурных и спортивных мероприятий в форме безвозмездного выполнения работ и (или) оказания услуг физическими лицами;</w:t>
      </w:r>
    </w:p>
    <w:p w:rsidR="00B43363" w:rsidRDefault="00B43363">
      <w:pPr>
        <w:pStyle w:val="ConsPlusNormal"/>
        <w:jc w:val="both"/>
      </w:pPr>
      <w:r>
        <w:t xml:space="preserve">(в ред. Федерального </w:t>
      </w:r>
      <w:hyperlink r:id="rId21" w:history="1">
        <w:r>
          <w:rPr>
            <w:color w:val="0000FF"/>
          </w:rPr>
          <w:t>закона</w:t>
        </w:r>
      </w:hyperlink>
      <w:r>
        <w:t xml:space="preserve"> от 05.02.2018 N 15-ФЗ)</w:t>
      </w:r>
    </w:p>
    <w:p w:rsidR="00B43363" w:rsidRDefault="00B43363">
      <w:pPr>
        <w:pStyle w:val="ConsPlusNormal"/>
        <w:spacing w:before="220"/>
        <w:ind w:firstLine="540"/>
        <w:jc w:val="both"/>
      </w:pPr>
      <w:r>
        <w:t>охраны окружающей среды и защиты животных;</w:t>
      </w:r>
    </w:p>
    <w:p w:rsidR="00B43363" w:rsidRDefault="00B43363">
      <w:pPr>
        <w:pStyle w:val="ConsPlusNormal"/>
        <w:jc w:val="both"/>
      </w:pPr>
      <w:r>
        <w:t xml:space="preserve">(в ред. Федерального </w:t>
      </w:r>
      <w:hyperlink r:id="rId22" w:history="1">
        <w:r>
          <w:rPr>
            <w:color w:val="0000FF"/>
          </w:rPr>
          <w:t>закона</w:t>
        </w:r>
      </w:hyperlink>
      <w:r>
        <w:t xml:space="preserve"> от 30.12.2008 N 309-ФЗ)</w:t>
      </w:r>
    </w:p>
    <w:p w:rsidR="00B43363" w:rsidRDefault="00B43363">
      <w:pPr>
        <w:pStyle w:val="ConsPlusNormal"/>
        <w:spacing w:before="220"/>
        <w:ind w:firstLine="540"/>
        <w:jc w:val="both"/>
      </w:pPr>
      <w:r>
        <w:t>охраны и должного содержания зданий, объектов и территорий, имеющих историческое, культовое, культурное или природоохранное значение, и мест захоронения;</w:t>
      </w:r>
    </w:p>
    <w:p w:rsidR="00B43363" w:rsidRDefault="00B43363">
      <w:pPr>
        <w:pStyle w:val="ConsPlusNormal"/>
        <w:spacing w:before="220"/>
        <w:ind w:firstLine="540"/>
        <w:jc w:val="both"/>
      </w:pPr>
      <w:r>
        <w:t>подготовки населения в области защиты от чрезвычайных ситуаций, пропаганды знаний в области защиты населения и территорий от чрезвычайных ситуаций и обеспечения пожарной безопасности;</w:t>
      </w:r>
    </w:p>
    <w:p w:rsidR="00B43363" w:rsidRDefault="00B43363">
      <w:pPr>
        <w:pStyle w:val="ConsPlusNormal"/>
        <w:jc w:val="both"/>
      </w:pPr>
      <w:r>
        <w:t xml:space="preserve">(абзац введен Федеральным </w:t>
      </w:r>
      <w:hyperlink r:id="rId23" w:history="1">
        <w:r>
          <w:rPr>
            <w:color w:val="0000FF"/>
          </w:rPr>
          <w:t>законом</w:t>
        </w:r>
      </w:hyperlink>
      <w:r>
        <w:t xml:space="preserve"> от 23.12.2010 N 383-ФЗ)</w:t>
      </w:r>
    </w:p>
    <w:p w:rsidR="00B43363" w:rsidRDefault="00B43363">
      <w:pPr>
        <w:pStyle w:val="ConsPlusNormal"/>
        <w:spacing w:before="220"/>
        <w:ind w:firstLine="540"/>
        <w:jc w:val="both"/>
      </w:pPr>
      <w:r>
        <w:t>социальной реабилитации детей-сирот, детей, оставшихся без попечения родителей, безнадзорных детей, детей, находящихся в трудной жизненной ситуации;</w:t>
      </w:r>
    </w:p>
    <w:p w:rsidR="00B43363" w:rsidRDefault="00B43363">
      <w:pPr>
        <w:pStyle w:val="ConsPlusNormal"/>
        <w:jc w:val="both"/>
      </w:pPr>
      <w:r>
        <w:t xml:space="preserve">(абзац введен Федеральным </w:t>
      </w:r>
      <w:hyperlink r:id="rId24" w:history="1">
        <w:r>
          <w:rPr>
            <w:color w:val="0000FF"/>
          </w:rPr>
          <w:t>законом</w:t>
        </w:r>
      </w:hyperlink>
      <w:r>
        <w:t xml:space="preserve"> от 23.12.2010 N 383-ФЗ)</w:t>
      </w:r>
    </w:p>
    <w:p w:rsidR="00B43363" w:rsidRDefault="00B43363">
      <w:pPr>
        <w:pStyle w:val="ConsPlusNormal"/>
        <w:spacing w:before="220"/>
        <w:ind w:firstLine="540"/>
        <w:jc w:val="both"/>
      </w:pPr>
      <w:r>
        <w:t xml:space="preserve">оказания </w:t>
      </w:r>
      <w:proofErr w:type="gramStart"/>
      <w:r>
        <w:t>бесплатной</w:t>
      </w:r>
      <w:proofErr w:type="gramEnd"/>
      <w:r>
        <w:t xml:space="preserve"> юридической помощи и правового просвещения населения;</w:t>
      </w:r>
    </w:p>
    <w:p w:rsidR="00B43363" w:rsidRDefault="00B43363">
      <w:pPr>
        <w:pStyle w:val="ConsPlusNormal"/>
        <w:jc w:val="both"/>
      </w:pPr>
      <w:r>
        <w:t xml:space="preserve">(абзац введен Федеральным </w:t>
      </w:r>
      <w:hyperlink r:id="rId25" w:history="1">
        <w:r>
          <w:rPr>
            <w:color w:val="0000FF"/>
          </w:rPr>
          <w:t>законом</w:t>
        </w:r>
      </w:hyperlink>
      <w:r>
        <w:t xml:space="preserve"> от 23.12.2010 N 383-ФЗ)</w:t>
      </w:r>
    </w:p>
    <w:p w:rsidR="00B43363" w:rsidRDefault="00B43363">
      <w:pPr>
        <w:pStyle w:val="ConsPlusNormal"/>
        <w:spacing w:before="220"/>
        <w:ind w:firstLine="540"/>
        <w:jc w:val="both"/>
      </w:pPr>
      <w:r>
        <w:t>содействия добровольческой (волонтерской) деятельности;</w:t>
      </w:r>
    </w:p>
    <w:p w:rsidR="00B43363" w:rsidRDefault="00B43363">
      <w:pPr>
        <w:pStyle w:val="ConsPlusNormal"/>
        <w:jc w:val="both"/>
      </w:pPr>
      <w:r>
        <w:lastRenderedPageBreak/>
        <w:t xml:space="preserve">(абзац введен Федеральным </w:t>
      </w:r>
      <w:hyperlink r:id="rId26" w:history="1">
        <w:r>
          <w:rPr>
            <w:color w:val="0000FF"/>
          </w:rPr>
          <w:t>законом</w:t>
        </w:r>
      </w:hyperlink>
      <w:r>
        <w:t xml:space="preserve"> от 23.12.2010 N 383-ФЗ; в ред. Федерального </w:t>
      </w:r>
      <w:hyperlink r:id="rId27" w:history="1">
        <w:r>
          <w:rPr>
            <w:color w:val="0000FF"/>
          </w:rPr>
          <w:t>закона</w:t>
        </w:r>
      </w:hyperlink>
      <w:r>
        <w:t xml:space="preserve"> от 05.02.2018 N 15-ФЗ)</w:t>
      </w:r>
    </w:p>
    <w:p w:rsidR="00B43363" w:rsidRDefault="00B43363">
      <w:pPr>
        <w:pStyle w:val="ConsPlusNormal"/>
        <w:spacing w:before="220"/>
        <w:ind w:firstLine="540"/>
        <w:jc w:val="both"/>
      </w:pPr>
      <w:r>
        <w:t>участия в деятельности по профилактике безнадзорности и правонарушений несовершеннолетних;</w:t>
      </w:r>
    </w:p>
    <w:p w:rsidR="00B43363" w:rsidRDefault="00B43363">
      <w:pPr>
        <w:pStyle w:val="ConsPlusNormal"/>
        <w:jc w:val="both"/>
      </w:pPr>
      <w:r>
        <w:t xml:space="preserve">(абзац введен Федеральным </w:t>
      </w:r>
      <w:hyperlink r:id="rId28" w:history="1">
        <w:r>
          <w:rPr>
            <w:color w:val="0000FF"/>
          </w:rPr>
          <w:t>законом</w:t>
        </w:r>
      </w:hyperlink>
      <w:r>
        <w:t xml:space="preserve"> от 23.12.2010 N 383-ФЗ)</w:t>
      </w:r>
    </w:p>
    <w:p w:rsidR="00B43363" w:rsidRDefault="00B43363">
      <w:pPr>
        <w:pStyle w:val="ConsPlusNormal"/>
        <w:spacing w:before="220"/>
        <w:ind w:firstLine="540"/>
        <w:jc w:val="both"/>
      </w:pPr>
      <w:r>
        <w:t>содействия развитию научно-технического, художественного творчества детей и молодежи;</w:t>
      </w:r>
    </w:p>
    <w:p w:rsidR="00B43363" w:rsidRDefault="00B43363">
      <w:pPr>
        <w:pStyle w:val="ConsPlusNormal"/>
        <w:jc w:val="both"/>
      </w:pPr>
      <w:r>
        <w:t xml:space="preserve">(абзац введен Федеральным </w:t>
      </w:r>
      <w:hyperlink r:id="rId29" w:history="1">
        <w:r>
          <w:rPr>
            <w:color w:val="0000FF"/>
          </w:rPr>
          <w:t>законом</w:t>
        </w:r>
      </w:hyperlink>
      <w:r>
        <w:t xml:space="preserve"> от 23.12.2010 N 383-ФЗ)</w:t>
      </w:r>
    </w:p>
    <w:p w:rsidR="00B43363" w:rsidRDefault="00B43363">
      <w:pPr>
        <w:pStyle w:val="ConsPlusNormal"/>
        <w:spacing w:before="220"/>
        <w:ind w:firstLine="540"/>
        <w:jc w:val="both"/>
      </w:pPr>
      <w:r>
        <w:t>содействия патриотическому, духовно-нравственному воспитанию детей и молодежи;</w:t>
      </w:r>
    </w:p>
    <w:p w:rsidR="00B43363" w:rsidRDefault="00B43363">
      <w:pPr>
        <w:pStyle w:val="ConsPlusNormal"/>
        <w:jc w:val="both"/>
      </w:pPr>
      <w:r>
        <w:t xml:space="preserve">(абзац введен Федеральным </w:t>
      </w:r>
      <w:hyperlink r:id="rId30" w:history="1">
        <w:r>
          <w:rPr>
            <w:color w:val="0000FF"/>
          </w:rPr>
          <w:t>законом</w:t>
        </w:r>
      </w:hyperlink>
      <w:r>
        <w:t xml:space="preserve"> от 23.12.2010 N 383-ФЗ)</w:t>
      </w:r>
    </w:p>
    <w:p w:rsidR="00B43363" w:rsidRDefault="00B43363">
      <w:pPr>
        <w:pStyle w:val="ConsPlusNormal"/>
        <w:spacing w:before="220"/>
        <w:ind w:firstLine="540"/>
        <w:jc w:val="both"/>
      </w:pPr>
      <w:r>
        <w:t>поддержки общественно значимых молодежных инициатив, проектов, детского и молодежного движения, детских и молодежных организаций;</w:t>
      </w:r>
    </w:p>
    <w:p w:rsidR="00B43363" w:rsidRDefault="00B43363">
      <w:pPr>
        <w:pStyle w:val="ConsPlusNormal"/>
        <w:jc w:val="both"/>
      </w:pPr>
      <w:r>
        <w:t xml:space="preserve">(абзац введен Федеральным </w:t>
      </w:r>
      <w:hyperlink r:id="rId31" w:history="1">
        <w:r>
          <w:rPr>
            <w:color w:val="0000FF"/>
          </w:rPr>
          <w:t>законом</w:t>
        </w:r>
      </w:hyperlink>
      <w:r>
        <w:t xml:space="preserve"> от 23.12.2010 N 383-ФЗ)</w:t>
      </w:r>
    </w:p>
    <w:p w:rsidR="00B43363" w:rsidRDefault="00B43363">
      <w:pPr>
        <w:pStyle w:val="ConsPlusNormal"/>
        <w:spacing w:before="220"/>
        <w:ind w:firstLine="540"/>
        <w:jc w:val="both"/>
      </w:pPr>
      <w:r>
        <w:t>содействия деятельности по производству и (или) распространению социальной рекламы;</w:t>
      </w:r>
    </w:p>
    <w:p w:rsidR="00B43363" w:rsidRDefault="00B43363">
      <w:pPr>
        <w:pStyle w:val="ConsPlusNormal"/>
        <w:jc w:val="both"/>
      </w:pPr>
      <w:r>
        <w:t xml:space="preserve">(абзац введен Федеральным </w:t>
      </w:r>
      <w:hyperlink r:id="rId32" w:history="1">
        <w:r>
          <w:rPr>
            <w:color w:val="0000FF"/>
          </w:rPr>
          <w:t>законом</w:t>
        </w:r>
      </w:hyperlink>
      <w:r>
        <w:t xml:space="preserve"> от 23.12.2010 N 383-ФЗ)</w:t>
      </w:r>
    </w:p>
    <w:p w:rsidR="00B43363" w:rsidRDefault="00B43363">
      <w:pPr>
        <w:pStyle w:val="ConsPlusNormal"/>
        <w:spacing w:before="220"/>
        <w:ind w:firstLine="540"/>
        <w:jc w:val="both"/>
      </w:pPr>
      <w:r>
        <w:t>содействия профилактике социально опасных форм поведения граждан.</w:t>
      </w:r>
    </w:p>
    <w:p w:rsidR="00B43363" w:rsidRDefault="00B43363">
      <w:pPr>
        <w:pStyle w:val="ConsPlusNormal"/>
        <w:jc w:val="both"/>
      </w:pPr>
      <w:r>
        <w:t xml:space="preserve">(абзац введен Федеральным </w:t>
      </w:r>
      <w:hyperlink r:id="rId33" w:history="1">
        <w:r>
          <w:rPr>
            <w:color w:val="0000FF"/>
          </w:rPr>
          <w:t>законом</w:t>
        </w:r>
      </w:hyperlink>
      <w:r>
        <w:t xml:space="preserve"> от 23.12.2010 N 383-ФЗ)</w:t>
      </w:r>
    </w:p>
    <w:p w:rsidR="00B43363" w:rsidRDefault="00B43363">
      <w:pPr>
        <w:pStyle w:val="ConsPlusNormal"/>
        <w:spacing w:before="220"/>
        <w:ind w:firstLine="540"/>
        <w:jc w:val="both"/>
      </w:pPr>
      <w:r>
        <w:t>2. Направление денежных и других материальных средств, оказание помощи в иных формах коммерческим организациям, а также поддержка политических партий, движений, групп и кампаний благотворительной деятельностью не являются.</w:t>
      </w:r>
    </w:p>
    <w:p w:rsidR="00B43363" w:rsidRDefault="00B43363">
      <w:pPr>
        <w:pStyle w:val="ConsPlusNormal"/>
        <w:spacing w:before="220"/>
        <w:ind w:firstLine="540"/>
        <w:jc w:val="both"/>
      </w:pPr>
      <w:r>
        <w:t>3. Проводить одновременно с благотворительной деятельностью предвыборную агитацию, агитацию по вопросам референдума запрещается.</w:t>
      </w:r>
    </w:p>
    <w:p w:rsidR="00B43363" w:rsidRDefault="00B43363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 введен Федеральным </w:t>
      </w:r>
      <w:hyperlink r:id="rId34" w:history="1">
        <w:r>
          <w:rPr>
            <w:color w:val="0000FF"/>
          </w:rPr>
          <w:t>законом</w:t>
        </w:r>
      </w:hyperlink>
      <w:r>
        <w:t xml:space="preserve"> от 04.07.2003 N 94-ФЗ)</w:t>
      </w:r>
    </w:p>
    <w:p w:rsidR="00B43363" w:rsidRDefault="00B43363">
      <w:pPr>
        <w:pStyle w:val="ConsPlusNormal"/>
      </w:pPr>
    </w:p>
    <w:p w:rsidR="00B43363" w:rsidRDefault="00B43363">
      <w:pPr>
        <w:pStyle w:val="ConsPlusTitle"/>
        <w:ind w:firstLine="540"/>
        <w:jc w:val="both"/>
        <w:outlineLvl w:val="1"/>
      </w:pPr>
      <w:r>
        <w:t>Статья 3. Законодательство о благотворительной деятельности</w:t>
      </w:r>
    </w:p>
    <w:p w:rsidR="00B43363" w:rsidRDefault="00B43363">
      <w:pPr>
        <w:pStyle w:val="ConsPlusNormal"/>
      </w:pPr>
    </w:p>
    <w:p w:rsidR="00B43363" w:rsidRDefault="00B43363">
      <w:pPr>
        <w:pStyle w:val="ConsPlusNormal"/>
        <w:ind w:firstLine="540"/>
        <w:jc w:val="both"/>
      </w:pPr>
      <w:r>
        <w:t xml:space="preserve">1. Законодательство о благотворительной деятельности состоит из соответствующих положений </w:t>
      </w:r>
      <w:hyperlink r:id="rId35" w:history="1">
        <w:r>
          <w:rPr>
            <w:color w:val="0000FF"/>
          </w:rPr>
          <w:t>Конституции</w:t>
        </w:r>
      </w:hyperlink>
      <w:r>
        <w:t xml:space="preserve"> Российской Федерации, Гражданского </w:t>
      </w:r>
      <w:hyperlink r:id="rId36" w:history="1">
        <w:r>
          <w:rPr>
            <w:color w:val="0000FF"/>
          </w:rPr>
          <w:t>кодекса</w:t>
        </w:r>
      </w:hyperlink>
      <w:r>
        <w:t xml:space="preserve"> Российской Федерации, настоящего Федерального закона, иных федеральных законов и законов субъектов Российской Федерации.</w:t>
      </w:r>
    </w:p>
    <w:p w:rsidR="00B43363" w:rsidRDefault="00B4336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37" w:history="1">
        <w:r>
          <w:rPr>
            <w:color w:val="0000FF"/>
          </w:rPr>
          <w:t>закона</w:t>
        </w:r>
      </w:hyperlink>
      <w:r>
        <w:t xml:space="preserve"> от 04.07.2003 N 94-ФЗ)</w:t>
      </w:r>
    </w:p>
    <w:p w:rsidR="00B43363" w:rsidRDefault="00B43363">
      <w:pPr>
        <w:pStyle w:val="ConsPlusNormal"/>
        <w:spacing w:before="220"/>
        <w:ind w:firstLine="540"/>
        <w:jc w:val="both"/>
      </w:pPr>
      <w:r>
        <w:t>Законодательство о благотворительной деятельности не распространяется на отношения, возникающие при формировании целевого капитала, доверительном управлении имуществом, составляющим целевой капитал, использовании доходов, полученных от доверительного управления имуществом, составляющим целевой капитал.</w:t>
      </w:r>
    </w:p>
    <w:p w:rsidR="00B43363" w:rsidRDefault="00B43363">
      <w:pPr>
        <w:pStyle w:val="ConsPlusNormal"/>
        <w:jc w:val="both"/>
      </w:pPr>
      <w:r>
        <w:t xml:space="preserve">(абзац введен Федеральным </w:t>
      </w:r>
      <w:hyperlink r:id="rId38" w:history="1">
        <w:r>
          <w:rPr>
            <w:color w:val="0000FF"/>
          </w:rPr>
          <w:t>законом</w:t>
        </w:r>
      </w:hyperlink>
      <w:r>
        <w:t xml:space="preserve"> от 30.12.2006 N 276-ФЗ)</w:t>
      </w:r>
    </w:p>
    <w:p w:rsidR="00B43363" w:rsidRDefault="00B43363">
      <w:pPr>
        <w:pStyle w:val="ConsPlusNormal"/>
        <w:spacing w:before="220"/>
        <w:ind w:firstLine="540"/>
        <w:jc w:val="both"/>
      </w:pPr>
      <w:r>
        <w:t xml:space="preserve">Особенности привлечения добровольцев (волонтеров) для осуществления деятельности религиозных организаций определяются Федеральным </w:t>
      </w:r>
      <w:hyperlink r:id="rId39" w:history="1">
        <w:r>
          <w:rPr>
            <w:color w:val="0000FF"/>
          </w:rPr>
          <w:t>законом</w:t>
        </w:r>
      </w:hyperlink>
      <w:r>
        <w:t xml:space="preserve"> от 26 сентября 1997 года N 125-ФЗ "О свободе совести </w:t>
      </w:r>
      <w:proofErr w:type="gramStart"/>
      <w:r>
        <w:t>и</w:t>
      </w:r>
      <w:proofErr w:type="gramEnd"/>
      <w:r>
        <w:t xml:space="preserve"> о религиозных объединениях".</w:t>
      </w:r>
    </w:p>
    <w:p w:rsidR="00B43363" w:rsidRDefault="00B43363">
      <w:pPr>
        <w:pStyle w:val="ConsPlusNormal"/>
        <w:jc w:val="both"/>
      </w:pPr>
      <w:r>
        <w:t xml:space="preserve">(абзац введен Федеральным </w:t>
      </w:r>
      <w:hyperlink r:id="rId40" w:history="1">
        <w:r>
          <w:rPr>
            <w:color w:val="0000FF"/>
          </w:rPr>
          <w:t>законом</w:t>
        </w:r>
      </w:hyperlink>
      <w:r>
        <w:t xml:space="preserve"> от 05.02.2018 N 15-ФЗ)</w:t>
      </w:r>
    </w:p>
    <w:p w:rsidR="00B43363" w:rsidRDefault="00B43363">
      <w:pPr>
        <w:pStyle w:val="ConsPlusNormal"/>
        <w:spacing w:before="220"/>
        <w:ind w:firstLine="540"/>
        <w:jc w:val="both"/>
      </w:pPr>
      <w:proofErr w:type="gramStart"/>
      <w:r>
        <w:t xml:space="preserve">Особенности участия добровольцев (волонтеров) в работах по сохранению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выявленных объектов культурного наследия определяются в соответствии с Федеральным </w:t>
      </w:r>
      <w:hyperlink r:id="rId41" w:history="1">
        <w:r>
          <w:rPr>
            <w:color w:val="0000FF"/>
          </w:rPr>
          <w:t>законом</w:t>
        </w:r>
      </w:hyperlink>
      <w:r>
        <w:t xml:space="preserve"> от 25 июня 2002 года N 73-ФЗ "Об объектах культурного наследия (памятниках истории и культуры) народов Российской Федерации".</w:t>
      </w:r>
      <w:proofErr w:type="gramEnd"/>
    </w:p>
    <w:p w:rsidR="00B43363" w:rsidRDefault="00B43363">
      <w:pPr>
        <w:pStyle w:val="ConsPlusNormal"/>
        <w:jc w:val="both"/>
      </w:pPr>
      <w:r>
        <w:lastRenderedPageBreak/>
        <w:t xml:space="preserve">(абзац введен Федеральным </w:t>
      </w:r>
      <w:hyperlink r:id="rId42" w:history="1">
        <w:r>
          <w:rPr>
            <w:color w:val="0000FF"/>
          </w:rPr>
          <w:t>законом</w:t>
        </w:r>
      </w:hyperlink>
      <w:r>
        <w:t xml:space="preserve"> от 18.12.2018 N 469-ФЗ)</w:t>
      </w:r>
    </w:p>
    <w:p w:rsidR="00B43363" w:rsidRDefault="00B43363">
      <w:pPr>
        <w:pStyle w:val="ConsPlusNormal"/>
        <w:spacing w:before="220"/>
        <w:ind w:firstLine="540"/>
        <w:jc w:val="both"/>
      </w:pPr>
      <w:r>
        <w:t>2. Содержащиеся в других законах нормы, регулирующие благотворительную деятельность, не должны противоречить настоящему Федеральному закону.</w:t>
      </w:r>
    </w:p>
    <w:p w:rsidR="00B43363" w:rsidRDefault="00B43363">
      <w:pPr>
        <w:pStyle w:val="ConsPlusNormal"/>
        <w:spacing w:before="220"/>
        <w:ind w:firstLine="540"/>
        <w:jc w:val="both"/>
      </w:pPr>
      <w:r>
        <w:t>Осуществление благотворительной деятельности гражданами и юридическими лицами в период избирательной кампании, кампании референдума регулируется настоящим Федеральным законом, а также законодательством Российской Федерации о выборах и референдумах.</w:t>
      </w:r>
    </w:p>
    <w:p w:rsidR="00B43363" w:rsidRDefault="00B43363">
      <w:pPr>
        <w:pStyle w:val="ConsPlusNormal"/>
        <w:jc w:val="both"/>
      </w:pPr>
      <w:r>
        <w:t>(</w:t>
      </w:r>
      <w:proofErr w:type="gramStart"/>
      <w:r>
        <w:t>а</w:t>
      </w:r>
      <w:proofErr w:type="gramEnd"/>
      <w:r>
        <w:t xml:space="preserve">бзац введен Федеральным </w:t>
      </w:r>
      <w:hyperlink r:id="rId43" w:history="1">
        <w:r>
          <w:rPr>
            <w:color w:val="0000FF"/>
          </w:rPr>
          <w:t>законом</w:t>
        </w:r>
      </w:hyperlink>
      <w:r>
        <w:t xml:space="preserve"> от 04.07.2003 N 94-ФЗ)</w:t>
      </w:r>
    </w:p>
    <w:p w:rsidR="00B43363" w:rsidRDefault="00B43363">
      <w:pPr>
        <w:pStyle w:val="ConsPlusNormal"/>
        <w:spacing w:before="220"/>
        <w:ind w:firstLine="540"/>
        <w:jc w:val="both"/>
      </w:pPr>
      <w:r>
        <w:t>3. Если международным договором Российской Федерации установлены иные правила, чем предусмотренные настоящим Федеральным законом, применяются правила международного договора Российской Федерации.</w:t>
      </w:r>
    </w:p>
    <w:p w:rsidR="00B43363" w:rsidRDefault="00B43363">
      <w:pPr>
        <w:pStyle w:val="ConsPlusNormal"/>
      </w:pPr>
    </w:p>
    <w:p w:rsidR="00B43363" w:rsidRDefault="00B43363">
      <w:pPr>
        <w:pStyle w:val="ConsPlusTitle"/>
        <w:ind w:firstLine="540"/>
        <w:jc w:val="both"/>
        <w:outlineLvl w:val="1"/>
      </w:pPr>
      <w:r>
        <w:t>Статья 4. Право на осуществление благотворительной деятельности</w:t>
      </w:r>
    </w:p>
    <w:p w:rsidR="00B43363" w:rsidRDefault="00B43363">
      <w:pPr>
        <w:pStyle w:val="ConsPlusNormal"/>
      </w:pPr>
    </w:p>
    <w:p w:rsidR="00B43363" w:rsidRDefault="00B43363">
      <w:pPr>
        <w:pStyle w:val="ConsPlusNormal"/>
        <w:ind w:firstLine="540"/>
        <w:jc w:val="both"/>
      </w:pPr>
      <w:r>
        <w:t>1. Граждане и юридические лица вправе беспрепятственно осуществлять благотворительную деятельность на основе добровольности и свободы выбора ее целей.</w:t>
      </w:r>
    </w:p>
    <w:p w:rsidR="00B43363" w:rsidRDefault="00B43363">
      <w:pPr>
        <w:pStyle w:val="ConsPlusNormal"/>
        <w:spacing w:before="220"/>
        <w:ind w:firstLine="540"/>
        <w:jc w:val="both"/>
      </w:pPr>
      <w:r>
        <w:t>2. Граждане и юридические лица вправе свободно осуществлять благотворительную деятельность индивидуально или объединившись, с образованием или без образования благотворительной организации.</w:t>
      </w:r>
    </w:p>
    <w:p w:rsidR="00B43363" w:rsidRDefault="00B43363">
      <w:pPr>
        <w:pStyle w:val="ConsPlusNormal"/>
        <w:spacing w:before="220"/>
        <w:ind w:firstLine="540"/>
        <w:jc w:val="both"/>
      </w:pPr>
      <w:r>
        <w:t>3. Никто не вправе ограничивать свободу выбора установленных настоящим Федеральным законом целей благотворительной деятельности и форм ее осуществления.</w:t>
      </w:r>
    </w:p>
    <w:p w:rsidR="00B43363" w:rsidRDefault="00B43363">
      <w:pPr>
        <w:pStyle w:val="ConsPlusNormal"/>
      </w:pPr>
    </w:p>
    <w:p w:rsidR="00B43363" w:rsidRDefault="00B43363">
      <w:pPr>
        <w:pStyle w:val="ConsPlusTitle"/>
        <w:ind w:firstLine="540"/>
        <w:jc w:val="both"/>
        <w:outlineLvl w:val="1"/>
      </w:pPr>
      <w:r>
        <w:t>Статья 5. Участники благотворительной деятельности</w:t>
      </w:r>
    </w:p>
    <w:p w:rsidR="00B43363" w:rsidRDefault="00B43363">
      <w:pPr>
        <w:pStyle w:val="ConsPlusNormal"/>
      </w:pPr>
    </w:p>
    <w:p w:rsidR="00B43363" w:rsidRDefault="00B43363">
      <w:pPr>
        <w:pStyle w:val="ConsPlusNormal"/>
        <w:ind w:firstLine="540"/>
        <w:jc w:val="both"/>
      </w:pPr>
      <w:r>
        <w:t xml:space="preserve">Под участниками благотворительной деятельности для целей настоящего Федерального закона понимаются граждане и юридические лица, осуществляющие благотворительную деятельность, в том числе путем поддержки существующей или создания новой благотворительной организации, а также граждане и юридические лица, в интересах которых осуществляется благотворительная деятельность: благотворители, добровольцы (волонтеры), благополучатели. </w:t>
      </w:r>
      <w:proofErr w:type="gramStart"/>
      <w:r>
        <w:t>Участниками добровольческой (волонтерской) деятельности являются добровольцы (волонтеры), организаторы добровольческой (волонтерской) деятельности и добровольческие (волонтерские) организации.</w:t>
      </w:r>
      <w:proofErr w:type="gramEnd"/>
    </w:p>
    <w:p w:rsidR="00B43363" w:rsidRDefault="00B4336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44" w:history="1">
        <w:r>
          <w:rPr>
            <w:color w:val="0000FF"/>
          </w:rPr>
          <w:t>закона</w:t>
        </w:r>
      </w:hyperlink>
      <w:r>
        <w:t xml:space="preserve"> от 05.02.2018 N 15-ФЗ)</w:t>
      </w:r>
    </w:p>
    <w:p w:rsidR="00B43363" w:rsidRDefault="00B43363">
      <w:pPr>
        <w:pStyle w:val="ConsPlusNormal"/>
        <w:spacing w:before="220"/>
        <w:ind w:firstLine="540"/>
        <w:jc w:val="both"/>
      </w:pPr>
      <w:r>
        <w:t>Благотворители - лица, осуществляющие благотворительные пожертвования в формах:</w:t>
      </w:r>
    </w:p>
    <w:p w:rsidR="00B43363" w:rsidRDefault="00B43363">
      <w:pPr>
        <w:pStyle w:val="ConsPlusNormal"/>
        <w:spacing w:before="220"/>
        <w:ind w:firstLine="540"/>
        <w:jc w:val="both"/>
      </w:pPr>
      <w:r>
        <w:t>бескорыстной (безвозмездной или на льготных условиях) передачи в собственность имущества, в том числе денежных средств и (или) объектов интеллектуальной собственности;</w:t>
      </w:r>
    </w:p>
    <w:p w:rsidR="00B43363" w:rsidRDefault="00B43363">
      <w:pPr>
        <w:pStyle w:val="ConsPlusNormal"/>
        <w:spacing w:before="220"/>
        <w:ind w:firstLine="540"/>
        <w:jc w:val="both"/>
      </w:pPr>
      <w:r>
        <w:t>бескорыстного (безвозмездного или на льготных условиях) наделения правами владения, пользования и распоряжения любыми объектами права собственности;</w:t>
      </w:r>
    </w:p>
    <w:p w:rsidR="00B43363" w:rsidRDefault="00B43363">
      <w:pPr>
        <w:pStyle w:val="ConsPlusNormal"/>
        <w:spacing w:before="220"/>
        <w:ind w:firstLine="540"/>
        <w:jc w:val="both"/>
      </w:pPr>
      <w:r>
        <w:t>бескорыстного (безвозмездного или на льготных условиях) выполнения работ, предоставления услуг.</w:t>
      </w:r>
    </w:p>
    <w:p w:rsidR="00B43363" w:rsidRDefault="00B43363">
      <w:pPr>
        <w:pStyle w:val="ConsPlusNormal"/>
        <w:jc w:val="both"/>
      </w:pPr>
      <w:r>
        <w:t xml:space="preserve">(в ред. Федерального </w:t>
      </w:r>
      <w:hyperlink r:id="rId45" w:history="1">
        <w:r>
          <w:rPr>
            <w:color w:val="0000FF"/>
          </w:rPr>
          <w:t>закона</w:t>
        </w:r>
      </w:hyperlink>
      <w:r>
        <w:t xml:space="preserve"> от 23.12.2010 N 383-ФЗ)</w:t>
      </w:r>
    </w:p>
    <w:p w:rsidR="00B43363" w:rsidRDefault="00B43363">
      <w:pPr>
        <w:pStyle w:val="ConsPlusNormal"/>
        <w:spacing w:before="220"/>
        <w:ind w:firstLine="540"/>
        <w:jc w:val="both"/>
      </w:pPr>
      <w:r>
        <w:t>Благотворители вправе определять цели и порядок использования своих пожертвований.</w:t>
      </w:r>
    </w:p>
    <w:p w:rsidR="00B43363" w:rsidRDefault="00B43363">
      <w:pPr>
        <w:pStyle w:val="ConsPlusNormal"/>
        <w:spacing w:before="220"/>
        <w:ind w:firstLine="540"/>
        <w:jc w:val="both"/>
      </w:pPr>
      <w:r>
        <w:t xml:space="preserve">Добровольцы (волонтеры) - физические лица, осуществляющие добровольческую (волонтерскую) деятельность в целях, указанных в </w:t>
      </w:r>
      <w:hyperlink w:anchor="P37" w:history="1">
        <w:r>
          <w:rPr>
            <w:color w:val="0000FF"/>
          </w:rPr>
          <w:t>пункте 1 статьи 2</w:t>
        </w:r>
      </w:hyperlink>
      <w:r>
        <w:t xml:space="preserve"> настоящего Федерального закона, или в иных общественно полезных целях.</w:t>
      </w:r>
    </w:p>
    <w:p w:rsidR="00B43363" w:rsidRDefault="00B43363">
      <w:pPr>
        <w:pStyle w:val="ConsPlusNormal"/>
        <w:jc w:val="both"/>
      </w:pPr>
      <w:r>
        <w:t xml:space="preserve">(часть четвертая в ред. Федерального </w:t>
      </w:r>
      <w:hyperlink r:id="rId46" w:history="1">
        <w:r>
          <w:rPr>
            <w:color w:val="0000FF"/>
          </w:rPr>
          <w:t>закона</w:t>
        </w:r>
      </w:hyperlink>
      <w:r>
        <w:t xml:space="preserve"> от 05.02.2018 N 15-ФЗ)</w:t>
      </w:r>
    </w:p>
    <w:p w:rsidR="00B43363" w:rsidRDefault="00B43363">
      <w:pPr>
        <w:pStyle w:val="ConsPlusNormal"/>
        <w:spacing w:before="220"/>
        <w:ind w:firstLine="540"/>
        <w:jc w:val="both"/>
      </w:pPr>
      <w:r>
        <w:lastRenderedPageBreak/>
        <w:t>Благополучатели - лица, получающие благотворительные пожертвования от благотворителей, помощь добровольцев (волонтеров).</w:t>
      </w:r>
    </w:p>
    <w:p w:rsidR="00B43363" w:rsidRDefault="00B43363">
      <w:pPr>
        <w:pStyle w:val="ConsPlusNormal"/>
        <w:jc w:val="both"/>
      </w:pPr>
      <w:r>
        <w:t xml:space="preserve">(в ред. Федерального </w:t>
      </w:r>
      <w:hyperlink r:id="rId47" w:history="1">
        <w:r>
          <w:rPr>
            <w:color w:val="0000FF"/>
          </w:rPr>
          <w:t>закона</w:t>
        </w:r>
      </w:hyperlink>
      <w:r>
        <w:t xml:space="preserve"> от 05.02.2018 N 15-ФЗ)</w:t>
      </w:r>
    </w:p>
    <w:p w:rsidR="00B43363" w:rsidRDefault="00B43363">
      <w:pPr>
        <w:pStyle w:val="ConsPlusNormal"/>
        <w:spacing w:before="220"/>
        <w:ind w:firstLine="540"/>
        <w:jc w:val="both"/>
      </w:pPr>
      <w:r>
        <w:t>Организаторы добровольческой (волонтерской) деятельности - некоммерческие организации и физические лица, которые привлекают на постоянной или временной основе добровольцев (волонтеров) к осуществлению добровольческой (волонтерской) деятельности и осуществляют руководство их деятельностью.</w:t>
      </w:r>
    </w:p>
    <w:p w:rsidR="00B43363" w:rsidRDefault="00B43363">
      <w:pPr>
        <w:pStyle w:val="ConsPlusNormal"/>
        <w:jc w:val="both"/>
      </w:pPr>
      <w:r>
        <w:t xml:space="preserve">(часть шестая введена Федеральным </w:t>
      </w:r>
      <w:hyperlink r:id="rId48" w:history="1">
        <w:r>
          <w:rPr>
            <w:color w:val="0000FF"/>
          </w:rPr>
          <w:t>законом</w:t>
        </w:r>
      </w:hyperlink>
      <w:r>
        <w:t xml:space="preserve"> от 05.02.2018 N 15-ФЗ)</w:t>
      </w:r>
    </w:p>
    <w:p w:rsidR="00B43363" w:rsidRDefault="00B43363">
      <w:pPr>
        <w:pStyle w:val="ConsPlusNormal"/>
        <w:spacing w:before="220"/>
        <w:ind w:firstLine="540"/>
        <w:jc w:val="both"/>
      </w:pPr>
      <w:r>
        <w:t>Государственные органы и органы местного самоуправления вправе привлекать добровольцев (волонтеров) к осуществлению добровольческой (волонтерской) деятельности.</w:t>
      </w:r>
    </w:p>
    <w:p w:rsidR="00B43363" w:rsidRDefault="00B43363">
      <w:pPr>
        <w:pStyle w:val="ConsPlusNormal"/>
        <w:jc w:val="both"/>
      </w:pPr>
      <w:r>
        <w:t xml:space="preserve">(часть седьмая введена Федеральным </w:t>
      </w:r>
      <w:hyperlink r:id="rId49" w:history="1">
        <w:r>
          <w:rPr>
            <w:color w:val="0000FF"/>
          </w:rPr>
          <w:t>законом</w:t>
        </w:r>
      </w:hyperlink>
      <w:r>
        <w:t xml:space="preserve"> от 05.02.2018 N 15-ФЗ)</w:t>
      </w:r>
    </w:p>
    <w:p w:rsidR="00B43363" w:rsidRDefault="00B43363">
      <w:pPr>
        <w:pStyle w:val="ConsPlusNormal"/>
        <w:spacing w:before="220"/>
        <w:ind w:firstLine="540"/>
        <w:jc w:val="both"/>
      </w:pPr>
      <w:proofErr w:type="gramStart"/>
      <w:r>
        <w:t xml:space="preserve">Добровольческая (волонтерская) организация - некоммерческая организация в форме общественной организации, общественного движения, общественного учреждения, религиозной организации, ассоциации (союза), фонда или автономной некоммерческой организации, которая осуществляет деятельность в целях, указанных в </w:t>
      </w:r>
      <w:hyperlink w:anchor="P37" w:history="1">
        <w:r>
          <w:rPr>
            <w:color w:val="0000FF"/>
          </w:rPr>
          <w:t>пункте 1 статьи 2</w:t>
        </w:r>
      </w:hyperlink>
      <w:r>
        <w:t xml:space="preserve"> настоящего Федерального закона, привлекает на постоянной или временной основе добровольцев (волонтеров) к осуществлению добровольческой (волонтерской) деятельности и осуществляет руководство их деятельностью.</w:t>
      </w:r>
      <w:proofErr w:type="gramEnd"/>
    </w:p>
    <w:p w:rsidR="00B43363" w:rsidRDefault="00B43363">
      <w:pPr>
        <w:pStyle w:val="ConsPlusNormal"/>
        <w:jc w:val="both"/>
      </w:pPr>
      <w:r>
        <w:t xml:space="preserve">(часть восьмая введена Федеральным </w:t>
      </w:r>
      <w:hyperlink r:id="rId50" w:history="1">
        <w:r>
          <w:rPr>
            <w:color w:val="0000FF"/>
          </w:rPr>
          <w:t>законом</w:t>
        </w:r>
      </w:hyperlink>
      <w:r>
        <w:t xml:space="preserve"> от 05.02.2018 N 15-ФЗ)</w:t>
      </w:r>
    </w:p>
    <w:p w:rsidR="00B43363" w:rsidRDefault="00B43363">
      <w:pPr>
        <w:pStyle w:val="ConsPlusNormal"/>
        <w:ind w:firstLine="540"/>
        <w:jc w:val="both"/>
      </w:pPr>
    </w:p>
    <w:p w:rsidR="00B43363" w:rsidRDefault="00B43363">
      <w:pPr>
        <w:pStyle w:val="ConsPlusTitle"/>
        <w:ind w:firstLine="540"/>
        <w:jc w:val="both"/>
        <w:outlineLvl w:val="1"/>
      </w:pPr>
      <w:r>
        <w:t>Статья 6. Благотворительная организация</w:t>
      </w:r>
    </w:p>
    <w:p w:rsidR="00B43363" w:rsidRDefault="00B43363">
      <w:pPr>
        <w:pStyle w:val="ConsPlusNormal"/>
      </w:pPr>
    </w:p>
    <w:p w:rsidR="00B43363" w:rsidRDefault="00B43363">
      <w:pPr>
        <w:pStyle w:val="ConsPlusNormal"/>
        <w:ind w:firstLine="540"/>
        <w:jc w:val="both"/>
      </w:pPr>
      <w:r>
        <w:t>1. Благотворительной организацией является неправительственная (негосударственная и немуниципальная) некоммерческая организация, созданная для реализации предусмотренных настоящим Федеральным законом целей путем осуществления благотворительной деятельности в интересах общества в целом или отдельных категорий лиц.</w:t>
      </w:r>
    </w:p>
    <w:p w:rsidR="00B43363" w:rsidRDefault="00B43363">
      <w:pPr>
        <w:pStyle w:val="ConsPlusNormal"/>
        <w:spacing w:before="220"/>
        <w:ind w:firstLine="540"/>
        <w:jc w:val="both"/>
      </w:pPr>
      <w:r>
        <w:t>2. При превышении доходов благотворительной организации над ее расходами сумма превышения не подлежит распределению между ее учредителями (членами), а направляется на реализацию целей, ради которых эта благотворительная организация создана.</w:t>
      </w:r>
    </w:p>
    <w:p w:rsidR="00B43363" w:rsidRDefault="00B43363">
      <w:pPr>
        <w:pStyle w:val="ConsPlusNormal"/>
      </w:pPr>
    </w:p>
    <w:p w:rsidR="00B43363" w:rsidRDefault="00B43363">
      <w:pPr>
        <w:pStyle w:val="ConsPlusTitle"/>
        <w:ind w:firstLine="540"/>
        <w:jc w:val="both"/>
        <w:outlineLvl w:val="1"/>
      </w:pPr>
      <w:r>
        <w:t>Статья 7. Формы благотворительных организаций</w:t>
      </w:r>
    </w:p>
    <w:p w:rsidR="00B43363" w:rsidRDefault="00B43363">
      <w:pPr>
        <w:pStyle w:val="ConsPlusNormal"/>
      </w:pPr>
    </w:p>
    <w:p w:rsidR="00B43363" w:rsidRDefault="00B43363">
      <w:pPr>
        <w:pStyle w:val="ConsPlusNormal"/>
        <w:ind w:firstLine="540"/>
        <w:jc w:val="both"/>
      </w:pPr>
      <w:r>
        <w:t>Благотворительные организации создаются в формах общественных организаций (объединений), фондов, учреждений и в иных формах, предусмотренных федеральными законами для благотворительных организаций.</w:t>
      </w:r>
    </w:p>
    <w:p w:rsidR="00B43363" w:rsidRDefault="00B43363">
      <w:pPr>
        <w:pStyle w:val="ConsPlusNormal"/>
        <w:spacing w:before="220"/>
        <w:ind w:firstLine="540"/>
        <w:jc w:val="both"/>
      </w:pPr>
      <w:r>
        <w:t>Благотворительная организация может создаваться в форме учреждения, если ее учредителем является благотворительная организация.</w:t>
      </w:r>
    </w:p>
    <w:p w:rsidR="00B43363" w:rsidRDefault="00B43363">
      <w:pPr>
        <w:pStyle w:val="ConsPlusNormal"/>
        <w:ind w:firstLine="540"/>
        <w:jc w:val="both"/>
      </w:pPr>
    </w:p>
    <w:p w:rsidR="00B43363" w:rsidRDefault="00B43363">
      <w:pPr>
        <w:pStyle w:val="ConsPlusTitle"/>
        <w:ind w:firstLine="540"/>
        <w:jc w:val="both"/>
        <w:outlineLvl w:val="1"/>
      </w:pPr>
      <w:r>
        <w:t xml:space="preserve">Статья 7.1. Утратила силу с 1 мая 2018 года. - Федеральный </w:t>
      </w:r>
      <w:hyperlink r:id="rId51" w:history="1">
        <w:r>
          <w:rPr>
            <w:color w:val="0000FF"/>
          </w:rPr>
          <w:t>закон</w:t>
        </w:r>
      </w:hyperlink>
      <w:r>
        <w:t xml:space="preserve"> от 05.02.2018 N 15-ФЗ.</w:t>
      </w:r>
    </w:p>
    <w:p w:rsidR="00B43363" w:rsidRDefault="00B43363">
      <w:pPr>
        <w:pStyle w:val="ConsPlusNormal"/>
      </w:pPr>
    </w:p>
    <w:p w:rsidR="00B43363" w:rsidRDefault="00B43363">
      <w:pPr>
        <w:pStyle w:val="ConsPlusTitle"/>
        <w:jc w:val="center"/>
        <w:outlineLvl w:val="0"/>
      </w:pPr>
      <w:r>
        <w:t>Раздел II. ПОРЯДОК СОЗДАНИЯ И ПРЕКРАЩЕНИЯ ДЕЯТЕЛЬНОСТИ</w:t>
      </w:r>
    </w:p>
    <w:p w:rsidR="00B43363" w:rsidRDefault="00B43363">
      <w:pPr>
        <w:pStyle w:val="ConsPlusTitle"/>
        <w:jc w:val="center"/>
      </w:pPr>
      <w:r>
        <w:t>БЛАГОТВОРИТЕЛЬНОЙ ОРГАНИЗАЦИИ</w:t>
      </w:r>
    </w:p>
    <w:p w:rsidR="00B43363" w:rsidRDefault="00B43363">
      <w:pPr>
        <w:pStyle w:val="ConsPlusNormal"/>
      </w:pPr>
    </w:p>
    <w:p w:rsidR="00B43363" w:rsidRDefault="00B43363">
      <w:pPr>
        <w:pStyle w:val="ConsPlusTitle"/>
        <w:ind w:firstLine="540"/>
        <w:jc w:val="both"/>
        <w:outlineLvl w:val="1"/>
      </w:pPr>
      <w:r>
        <w:t>Статья 8. Учредители благотворительной организации</w:t>
      </w:r>
    </w:p>
    <w:p w:rsidR="00B43363" w:rsidRDefault="00B43363">
      <w:pPr>
        <w:pStyle w:val="ConsPlusNormal"/>
      </w:pPr>
    </w:p>
    <w:p w:rsidR="00B43363" w:rsidRDefault="00B43363">
      <w:pPr>
        <w:pStyle w:val="ConsPlusNormal"/>
        <w:ind w:firstLine="540"/>
        <w:jc w:val="both"/>
      </w:pPr>
      <w:r>
        <w:t>Учредителями благотворительной организации в зависимости от ее формы могут выступать физические и (или) юридические лица. Органы государственной власти и органы местного самоуправления, а также государственные и муниципальные унитарные предприятия, государственные и муниципальные учреждения не могут выступать учредителями благотворительной организации.</w:t>
      </w:r>
    </w:p>
    <w:p w:rsidR="00B43363" w:rsidRDefault="00B43363">
      <w:pPr>
        <w:pStyle w:val="ConsPlusNormal"/>
      </w:pPr>
    </w:p>
    <w:p w:rsidR="00B43363" w:rsidRDefault="00B43363">
      <w:pPr>
        <w:pStyle w:val="ConsPlusTitle"/>
        <w:ind w:firstLine="540"/>
        <w:jc w:val="both"/>
        <w:outlineLvl w:val="1"/>
      </w:pPr>
      <w:r>
        <w:t>Статья 9. Государственная регистрация благотворительной организации</w:t>
      </w:r>
    </w:p>
    <w:p w:rsidR="00B43363" w:rsidRDefault="00B43363">
      <w:pPr>
        <w:pStyle w:val="ConsPlusNormal"/>
      </w:pPr>
    </w:p>
    <w:p w:rsidR="00B43363" w:rsidRDefault="00B43363">
      <w:pPr>
        <w:pStyle w:val="ConsPlusNormal"/>
        <w:ind w:firstLine="540"/>
        <w:jc w:val="both"/>
      </w:pPr>
      <w:r>
        <w:t xml:space="preserve">1. Государственная регистрация благотворительной организации осуществляется в </w:t>
      </w:r>
      <w:hyperlink r:id="rId52" w:history="1">
        <w:r>
          <w:rPr>
            <w:color w:val="0000FF"/>
          </w:rPr>
          <w:t>порядке</w:t>
        </w:r>
      </w:hyperlink>
      <w:r>
        <w:t>, установленном федеральными законами.</w:t>
      </w:r>
    </w:p>
    <w:p w:rsidR="00B43363" w:rsidRDefault="00B43363">
      <w:pPr>
        <w:pStyle w:val="ConsPlusNormal"/>
        <w:spacing w:before="220"/>
        <w:ind w:firstLine="540"/>
        <w:jc w:val="both"/>
      </w:pPr>
      <w:r>
        <w:t>2. Не допускается отказ в государственной регистрации благотворительной организации в связи с предоставлением ей юридического адреса гражданином по месту его жительства.</w:t>
      </w:r>
    </w:p>
    <w:p w:rsidR="00B43363" w:rsidRDefault="00B43363">
      <w:pPr>
        <w:pStyle w:val="ConsPlusNormal"/>
        <w:spacing w:before="220"/>
        <w:ind w:firstLine="540"/>
        <w:jc w:val="both"/>
      </w:pPr>
      <w:r>
        <w:t>3. Решение об отказе в государственной регистрации благотворительной организации, а также уклонение от такой регистрации могут быть обжалованы в судебном порядке.</w:t>
      </w:r>
    </w:p>
    <w:p w:rsidR="00B43363" w:rsidRDefault="00B43363">
      <w:pPr>
        <w:pStyle w:val="ConsPlusNormal"/>
        <w:jc w:val="both"/>
      </w:pPr>
      <w:r>
        <w:t xml:space="preserve">(в ред. Федерального </w:t>
      </w:r>
      <w:hyperlink r:id="rId53" w:history="1">
        <w:r>
          <w:rPr>
            <w:color w:val="0000FF"/>
          </w:rPr>
          <w:t>закона</w:t>
        </w:r>
      </w:hyperlink>
      <w:r>
        <w:t xml:space="preserve"> от 21.03.2002 N 31-ФЗ)</w:t>
      </w:r>
    </w:p>
    <w:p w:rsidR="00B43363" w:rsidRDefault="00B43363">
      <w:pPr>
        <w:pStyle w:val="ConsPlusNormal"/>
      </w:pPr>
    </w:p>
    <w:p w:rsidR="00B43363" w:rsidRDefault="00B43363">
      <w:pPr>
        <w:pStyle w:val="ConsPlusTitle"/>
        <w:ind w:firstLine="540"/>
        <w:jc w:val="both"/>
        <w:outlineLvl w:val="1"/>
      </w:pPr>
      <w:r>
        <w:t>Статья 10. Высший орган управления благотворительной организацией</w:t>
      </w:r>
    </w:p>
    <w:p w:rsidR="00B43363" w:rsidRDefault="00B43363">
      <w:pPr>
        <w:pStyle w:val="ConsPlusNormal"/>
      </w:pPr>
    </w:p>
    <w:p w:rsidR="00B43363" w:rsidRDefault="00B43363">
      <w:pPr>
        <w:pStyle w:val="ConsPlusNormal"/>
        <w:ind w:firstLine="540"/>
        <w:jc w:val="both"/>
      </w:pPr>
      <w:r>
        <w:t>1. Высшим органом управления благотворительной организацией является ее коллегиальный орган, формируемый в порядке, предусмотренном уставом благотворительной организации.</w:t>
      </w:r>
    </w:p>
    <w:p w:rsidR="00B43363" w:rsidRDefault="00B43363">
      <w:pPr>
        <w:pStyle w:val="ConsPlusNormal"/>
        <w:spacing w:before="220"/>
        <w:ind w:firstLine="540"/>
        <w:jc w:val="both"/>
      </w:pPr>
      <w:r>
        <w:t>2. К компетенции высшего органа управления благотворительной организацией относятся:</w:t>
      </w:r>
    </w:p>
    <w:p w:rsidR="00B43363" w:rsidRDefault="00B43363">
      <w:pPr>
        <w:pStyle w:val="ConsPlusNormal"/>
        <w:spacing w:before="220"/>
        <w:ind w:firstLine="540"/>
        <w:jc w:val="both"/>
      </w:pPr>
      <w:r>
        <w:t>изменение устава благотворительной организации;</w:t>
      </w:r>
    </w:p>
    <w:p w:rsidR="00B43363" w:rsidRDefault="00B43363">
      <w:pPr>
        <w:pStyle w:val="ConsPlusNormal"/>
        <w:spacing w:before="220"/>
        <w:ind w:firstLine="540"/>
        <w:jc w:val="both"/>
      </w:pPr>
      <w:r>
        <w:t>образование исполнительных органов благотворительной организации, ее контрольно-ревизионных органов и досрочное прекращение их полномочий;</w:t>
      </w:r>
    </w:p>
    <w:p w:rsidR="00B43363" w:rsidRDefault="00B43363">
      <w:pPr>
        <w:pStyle w:val="ConsPlusNormal"/>
        <w:spacing w:before="220"/>
        <w:ind w:firstLine="540"/>
        <w:jc w:val="both"/>
      </w:pPr>
      <w:r>
        <w:t>утверждение благотворительных программ;</w:t>
      </w:r>
    </w:p>
    <w:p w:rsidR="00B43363" w:rsidRDefault="00B43363">
      <w:pPr>
        <w:pStyle w:val="ConsPlusNormal"/>
        <w:spacing w:before="220"/>
        <w:ind w:firstLine="540"/>
        <w:jc w:val="both"/>
      </w:pPr>
      <w:r>
        <w:t>утверждение годового плана, бюджета благотворительной организации и ее годового отчета;</w:t>
      </w:r>
    </w:p>
    <w:p w:rsidR="00B43363" w:rsidRDefault="00B43363">
      <w:pPr>
        <w:pStyle w:val="ConsPlusNormal"/>
        <w:spacing w:before="220"/>
        <w:ind w:firstLine="540"/>
        <w:jc w:val="both"/>
      </w:pPr>
      <w:r>
        <w:t>принятие решений о создании коммерческих и некоммерческих организаций, об участии в таких организациях, открытии филиалов и представительств;</w:t>
      </w:r>
    </w:p>
    <w:p w:rsidR="00B43363" w:rsidRDefault="00B43363">
      <w:pPr>
        <w:pStyle w:val="ConsPlusNormal"/>
        <w:spacing w:before="220"/>
        <w:ind w:firstLine="540"/>
        <w:jc w:val="both"/>
      </w:pPr>
      <w:r>
        <w:t>принятие решений о реорганизации и ликвидации благотворительной организации (за исключением благотворительного фонда).</w:t>
      </w:r>
    </w:p>
    <w:p w:rsidR="00B43363" w:rsidRDefault="00B43363">
      <w:pPr>
        <w:pStyle w:val="ConsPlusNormal"/>
        <w:spacing w:before="220"/>
        <w:ind w:firstLine="540"/>
        <w:jc w:val="both"/>
      </w:pPr>
      <w:r>
        <w:t xml:space="preserve">3. Члены высшего органа управления благотворительной организацией выполняют свои обязанности в этом органе на безвозмездной основе. В </w:t>
      </w:r>
      <w:proofErr w:type="gramStart"/>
      <w:r>
        <w:t>составе</w:t>
      </w:r>
      <w:proofErr w:type="gramEnd"/>
      <w:r>
        <w:t xml:space="preserve"> высшего органа управления благотворительной организацией может быть не более одного работника ее исполнительных органов (с правом либо без права решающего голоса).</w:t>
      </w:r>
    </w:p>
    <w:p w:rsidR="00B43363" w:rsidRDefault="00B43363">
      <w:pPr>
        <w:pStyle w:val="ConsPlusNormal"/>
        <w:jc w:val="both"/>
      </w:pPr>
      <w:r>
        <w:t xml:space="preserve">(в ред. Федерального </w:t>
      </w:r>
      <w:hyperlink r:id="rId54" w:history="1">
        <w:r>
          <w:rPr>
            <w:color w:val="0000FF"/>
          </w:rPr>
          <w:t>закона</w:t>
        </w:r>
      </w:hyperlink>
      <w:r>
        <w:t xml:space="preserve"> от 05.02.2018 N 15-ФЗ)</w:t>
      </w:r>
    </w:p>
    <w:p w:rsidR="00B43363" w:rsidRDefault="00B43363">
      <w:pPr>
        <w:pStyle w:val="ConsPlusNormal"/>
        <w:spacing w:before="220"/>
        <w:ind w:firstLine="540"/>
        <w:jc w:val="both"/>
      </w:pPr>
      <w:r>
        <w:t>4. Члены высшего органа управления благотворительной организацией и должностные лица благотворительной организации не вправе занимать штатные должности в администрации коммерческих и некоммерческих организаций, учредителем (участником) которых является эта благотворительная организация.</w:t>
      </w:r>
    </w:p>
    <w:p w:rsidR="00B43363" w:rsidRDefault="00B43363">
      <w:pPr>
        <w:pStyle w:val="ConsPlusNormal"/>
      </w:pPr>
    </w:p>
    <w:p w:rsidR="00B43363" w:rsidRDefault="00B43363">
      <w:pPr>
        <w:pStyle w:val="ConsPlusTitle"/>
        <w:ind w:firstLine="540"/>
        <w:jc w:val="both"/>
        <w:outlineLvl w:val="1"/>
      </w:pPr>
      <w:r>
        <w:t>Статья 11. Реорганизация и ликвидация благотворительной организации</w:t>
      </w:r>
    </w:p>
    <w:p w:rsidR="00B43363" w:rsidRDefault="00B43363">
      <w:pPr>
        <w:pStyle w:val="ConsPlusNormal"/>
      </w:pPr>
    </w:p>
    <w:p w:rsidR="00B43363" w:rsidRDefault="00B43363">
      <w:pPr>
        <w:pStyle w:val="ConsPlusNormal"/>
        <w:ind w:firstLine="540"/>
        <w:jc w:val="both"/>
      </w:pPr>
      <w:r>
        <w:t>1. Реорганизация и ликвидация благотворительной организации осуществляются в установленном законом порядке.</w:t>
      </w:r>
    </w:p>
    <w:p w:rsidR="00B43363" w:rsidRDefault="00B43363">
      <w:pPr>
        <w:pStyle w:val="ConsPlusNormal"/>
        <w:spacing w:before="220"/>
        <w:ind w:firstLine="540"/>
        <w:jc w:val="both"/>
      </w:pPr>
      <w:r>
        <w:t>2. Благотворительная организация не может быть реорганизована в хозяйственное товарищество или общество.</w:t>
      </w:r>
    </w:p>
    <w:p w:rsidR="00B43363" w:rsidRDefault="00B43363">
      <w:pPr>
        <w:pStyle w:val="ConsPlusNormal"/>
        <w:spacing w:before="220"/>
        <w:ind w:firstLine="540"/>
        <w:jc w:val="both"/>
      </w:pPr>
      <w:r>
        <w:lastRenderedPageBreak/>
        <w:t>3. При ликвидации благотворительной организации ее имущество, оставшееся после удовлетворения требований кредиторов, используется на благотворительные цели в порядке, предусмотренном уставом, или по решению ликвидационной комиссии, если порядок использования имущества благотворительной организации не предусмотрен в ее уставе или если иное не установлено федеральным законом.</w:t>
      </w:r>
    </w:p>
    <w:p w:rsidR="00B43363" w:rsidRDefault="00B4336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55" w:history="1">
        <w:r>
          <w:rPr>
            <w:color w:val="0000FF"/>
          </w:rPr>
          <w:t>закона</w:t>
        </w:r>
      </w:hyperlink>
      <w:r>
        <w:t xml:space="preserve"> от 25.07.2002 N 112-ФЗ)</w:t>
      </w:r>
    </w:p>
    <w:p w:rsidR="00B43363" w:rsidRDefault="00B43363">
      <w:pPr>
        <w:pStyle w:val="ConsPlusNormal"/>
      </w:pPr>
    </w:p>
    <w:p w:rsidR="00B43363" w:rsidRDefault="00B43363">
      <w:pPr>
        <w:pStyle w:val="ConsPlusTitle"/>
        <w:jc w:val="center"/>
        <w:outlineLvl w:val="0"/>
      </w:pPr>
      <w:r>
        <w:t>Раздел III. УСЛОВИЯ И ПОРЯДОК ОСУЩЕСТВЛЕНИЯ ДЕЯТЕЛЬНОСТИ</w:t>
      </w:r>
    </w:p>
    <w:p w:rsidR="00B43363" w:rsidRDefault="00B43363">
      <w:pPr>
        <w:pStyle w:val="ConsPlusTitle"/>
        <w:jc w:val="center"/>
      </w:pPr>
      <w:r>
        <w:t>БЛАГОТВОРИТЕЛЬНОЙ ОРГАНИЗАЦИИ</w:t>
      </w:r>
    </w:p>
    <w:p w:rsidR="00B43363" w:rsidRDefault="00B43363">
      <w:pPr>
        <w:pStyle w:val="ConsPlusNormal"/>
      </w:pPr>
    </w:p>
    <w:p w:rsidR="00B43363" w:rsidRDefault="00B43363">
      <w:pPr>
        <w:pStyle w:val="ConsPlusTitle"/>
        <w:ind w:firstLine="540"/>
        <w:jc w:val="both"/>
        <w:outlineLvl w:val="1"/>
      </w:pPr>
      <w:bookmarkStart w:id="2" w:name="P168"/>
      <w:bookmarkEnd w:id="2"/>
      <w:r>
        <w:t>Статья 12. Деятельность благотворительной организации</w:t>
      </w:r>
    </w:p>
    <w:p w:rsidR="00B43363" w:rsidRDefault="00B43363">
      <w:pPr>
        <w:pStyle w:val="ConsPlusNormal"/>
      </w:pPr>
    </w:p>
    <w:p w:rsidR="00B43363" w:rsidRDefault="00B43363">
      <w:pPr>
        <w:pStyle w:val="ConsPlusNormal"/>
        <w:ind w:firstLine="540"/>
        <w:jc w:val="both"/>
      </w:pPr>
      <w:r>
        <w:t xml:space="preserve">1. Благотворительная организация вправе осуществлять благотворительную деятельность, направленную на достижение целей, ради которых она создана, а также благотворительную деятельность, направленную на достижение предусмотренных настоящим Федеральным </w:t>
      </w:r>
      <w:hyperlink w:anchor="P35" w:history="1">
        <w:r>
          <w:rPr>
            <w:color w:val="0000FF"/>
          </w:rPr>
          <w:t>законом</w:t>
        </w:r>
      </w:hyperlink>
      <w:r>
        <w:t xml:space="preserve"> целей.</w:t>
      </w:r>
    </w:p>
    <w:p w:rsidR="00B43363" w:rsidRDefault="00B43363">
      <w:pPr>
        <w:pStyle w:val="ConsPlusNormal"/>
        <w:spacing w:before="220"/>
        <w:ind w:firstLine="540"/>
        <w:jc w:val="both"/>
      </w:pPr>
      <w:r>
        <w:t>2. Благотворительная организация вправе заниматься деятельностью по привлечению ресурсов и ведению внереализационных операций.</w:t>
      </w:r>
    </w:p>
    <w:p w:rsidR="00B43363" w:rsidRDefault="00B43363">
      <w:pPr>
        <w:pStyle w:val="ConsPlusNormal"/>
        <w:spacing w:before="220"/>
        <w:ind w:firstLine="540"/>
        <w:jc w:val="both"/>
      </w:pPr>
      <w:r>
        <w:t>3. Благотворительная организация вправе осуществлять предпринимательскую деятельность только для достижения целей, ради которых она создана, и соответствующую этим целям.</w:t>
      </w:r>
    </w:p>
    <w:p w:rsidR="00B43363" w:rsidRDefault="00B43363">
      <w:pPr>
        <w:pStyle w:val="ConsPlusNormal"/>
        <w:spacing w:before="220"/>
        <w:ind w:firstLine="540"/>
        <w:jc w:val="both"/>
      </w:pPr>
      <w:r>
        <w:t>4. Для создания материальных условий реализации благотворительных целей благотворительная организация вправе учреждать хозяйственные общества. Не допускается участие благотворительной организации в хозяйственных обществах совместно с другими лицами.</w:t>
      </w:r>
    </w:p>
    <w:p w:rsidR="00B43363" w:rsidRDefault="00B43363">
      <w:pPr>
        <w:pStyle w:val="ConsPlusNormal"/>
        <w:spacing w:before="220"/>
        <w:ind w:firstLine="540"/>
        <w:jc w:val="both"/>
      </w:pPr>
      <w:r>
        <w:t>5. Благотворительная организация не вправе расходовать свои средства и использовать свое имущество для поддержки политических партий, движений, групп и кампаний.</w:t>
      </w:r>
    </w:p>
    <w:p w:rsidR="00B43363" w:rsidRDefault="00B43363">
      <w:pPr>
        <w:pStyle w:val="ConsPlusNormal"/>
      </w:pPr>
    </w:p>
    <w:p w:rsidR="00B43363" w:rsidRDefault="00B43363">
      <w:pPr>
        <w:pStyle w:val="ConsPlusTitle"/>
        <w:ind w:firstLine="540"/>
        <w:jc w:val="both"/>
        <w:outlineLvl w:val="1"/>
      </w:pPr>
      <w:r>
        <w:t>Статья 13. Филиалы и представительства благотворительной организации</w:t>
      </w:r>
    </w:p>
    <w:p w:rsidR="00B43363" w:rsidRDefault="00B43363">
      <w:pPr>
        <w:pStyle w:val="ConsPlusNormal"/>
      </w:pPr>
    </w:p>
    <w:p w:rsidR="00B43363" w:rsidRDefault="00B43363">
      <w:pPr>
        <w:pStyle w:val="ConsPlusNormal"/>
        <w:ind w:firstLine="540"/>
        <w:jc w:val="both"/>
      </w:pPr>
      <w:r>
        <w:t xml:space="preserve">1. Благотворительная организация вправе создавать филиалы и открывать представительства на территории Российской Федерации с соблюдением требований </w:t>
      </w:r>
      <w:hyperlink r:id="rId56" w:history="1">
        <w:r>
          <w:rPr>
            <w:color w:val="0000FF"/>
          </w:rPr>
          <w:t>законодательства</w:t>
        </w:r>
      </w:hyperlink>
      <w:r>
        <w:t xml:space="preserve"> Российской Федерации.</w:t>
      </w:r>
    </w:p>
    <w:p w:rsidR="00B43363" w:rsidRDefault="00B43363">
      <w:pPr>
        <w:pStyle w:val="ConsPlusNormal"/>
        <w:spacing w:before="220"/>
        <w:ind w:firstLine="540"/>
        <w:jc w:val="both"/>
      </w:pPr>
      <w:r>
        <w:t>2. Создание российской благотворительной организацией филиалов и открытие представительств на территориях иностранных государств осуществляются в соответствии с законодательством этих государств, если иное не предусмотрено международными договорами Российской Федерации.</w:t>
      </w:r>
    </w:p>
    <w:p w:rsidR="00B43363" w:rsidRDefault="00B43363">
      <w:pPr>
        <w:pStyle w:val="ConsPlusNormal"/>
        <w:spacing w:before="220"/>
        <w:ind w:firstLine="540"/>
        <w:jc w:val="both"/>
      </w:pPr>
      <w:r>
        <w:t xml:space="preserve">3. Филиалы и представительства не являются юридическими лицами, </w:t>
      </w:r>
      <w:proofErr w:type="gramStart"/>
      <w:r>
        <w:t>наделяются имуществом создавшей их благотворительной организацией и действуют</w:t>
      </w:r>
      <w:proofErr w:type="gramEnd"/>
      <w:r>
        <w:t xml:space="preserve"> на основании утвержденных ею положений. Имущество филиалов и представительств учитывается на их отдельном балансе и на балансе создавшей их благотворительной организации.</w:t>
      </w:r>
    </w:p>
    <w:p w:rsidR="00B43363" w:rsidRDefault="00B43363">
      <w:pPr>
        <w:pStyle w:val="ConsPlusNormal"/>
        <w:spacing w:before="220"/>
        <w:ind w:firstLine="540"/>
        <w:jc w:val="both"/>
      </w:pPr>
      <w:r>
        <w:t xml:space="preserve">4. Руководители филиалов и представительств </w:t>
      </w:r>
      <w:proofErr w:type="gramStart"/>
      <w:r>
        <w:t>назначаются высшим органом управления благотворительной организацией и действуют</w:t>
      </w:r>
      <w:proofErr w:type="gramEnd"/>
      <w:r>
        <w:t xml:space="preserve"> на основании доверенности, выданной благотворительной организацией.</w:t>
      </w:r>
    </w:p>
    <w:p w:rsidR="00B43363" w:rsidRDefault="00B43363">
      <w:pPr>
        <w:pStyle w:val="ConsPlusNormal"/>
        <w:spacing w:before="220"/>
        <w:ind w:firstLine="540"/>
        <w:jc w:val="both"/>
      </w:pPr>
      <w:r>
        <w:t>5. Филиалы и представительства осуществляют деятельность от имени создавшей их благотворительной организации. Ответственность за деятельность филиалов и представительств несет создавшая их благотворительная организация.</w:t>
      </w:r>
    </w:p>
    <w:p w:rsidR="00B43363" w:rsidRDefault="00B43363">
      <w:pPr>
        <w:pStyle w:val="ConsPlusNormal"/>
      </w:pPr>
    </w:p>
    <w:p w:rsidR="00B43363" w:rsidRDefault="00B43363">
      <w:pPr>
        <w:pStyle w:val="ConsPlusTitle"/>
        <w:ind w:firstLine="540"/>
        <w:jc w:val="both"/>
        <w:outlineLvl w:val="1"/>
      </w:pPr>
      <w:r>
        <w:lastRenderedPageBreak/>
        <w:t>Статья 14. Объединения (ассоциации и союзы) благотворительных организаций</w:t>
      </w:r>
    </w:p>
    <w:p w:rsidR="00B43363" w:rsidRDefault="00B43363">
      <w:pPr>
        <w:pStyle w:val="ConsPlusNormal"/>
      </w:pPr>
    </w:p>
    <w:p w:rsidR="00B43363" w:rsidRDefault="00B43363">
      <w:pPr>
        <w:pStyle w:val="ConsPlusNormal"/>
        <w:ind w:firstLine="540"/>
        <w:jc w:val="both"/>
      </w:pPr>
      <w:r>
        <w:t>1. Благотворительные организации могут объединяться в ассоциации и союзы, создаваемые на договорной основе, для расширения своих возможностей в реализации уставных целей.</w:t>
      </w:r>
    </w:p>
    <w:p w:rsidR="00B43363" w:rsidRDefault="00B43363">
      <w:pPr>
        <w:pStyle w:val="ConsPlusNormal"/>
        <w:spacing w:before="220"/>
        <w:ind w:firstLine="540"/>
        <w:jc w:val="both"/>
      </w:pPr>
      <w:r>
        <w:t>2. Объединение (ассоциация, союз) благотворительных организаций является некоммерческой организацией.</w:t>
      </w:r>
    </w:p>
    <w:p w:rsidR="00B43363" w:rsidRDefault="00B43363">
      <w:pPr>
        <w:pStyle w:val="ConsPlusNormal"/>
        <w:spacing w:before="220"/>
        <w:ind w:firstLine="540"/>
        <w:jc w:val="both"/>
      </w:pPr>
      <w:r>
        <w:t>3. Члены объединения (ассоциации, союза) благотворительных организаций сохраняют свою самостоятельность и права юридического лица.</w:t>
      </w:r>
    </w:p>
    <w:p w:rsidR="00B43363" w:rsidRDefault="00B43363">
      <w:pPr>
        <w:pStyle w:val="ConsPlusNormal"/>
        <w:spacing w:before="220"/>
        <w:ind w:firstLine="540"/>
        <w:jc w:val="both"/>
      </w:pPr>
      <w:r>
        <w:t>4. Объединение (ассоциация, союз) благотворительных организаций не отвечает по обязательствам своих членов. Члены объединения (ассоциации, союза) благотворительных организаций несут субсидиарную ответственность по его обязательствам в размере и в порядке, предусмотренных учредительными документами объединения (ассоциации, союза) благотворительных организаций.</w:t>
      </w:r>
    </w:p>
    <w:p w:rsidR="00B43363" w:rsidRDefault="00B43363">
      <w:pPr>
        <w:pStyle w:val="ConsPlusNormal"/>
      </w:pPr>
    </w:p>
    <w:p w:rsidR="00B43363" w:rsidRDefault="00B43363">
      <w:pPr>
        <w:pStyle w:val="ConsPlusTitle"/>
        <w:ind w:firstLine="540"/>
        <w:jc w:val="both"/>
        <w:outlineLvl w:val="1"/>
      </w:pPr>
      <w:r>
        <w:t>Статья 15. Источники формирования имущества благотворительной организации</w:t>
      </w:r>
    </w:p>
    <w:p w:rsidR="00B43363" w:rsidRDefault="00B43363">
      <w:pPr>
        <w:pStyle w:val="ConsPlusNormal"/>
      </w:pPr>
    </w:p>
    <w:p w:rsidR="00B43363" w:rsidRDefault="00B43363">
      <w:pPr>
        <w:pStyle w:val="ConsPlusNormal"/>
        <w:ind w:firstLine="540"/>
        <w:jc w:val="both"/>
      </w:pPr>
      <w:r>
        <w:t>Источниками формирования имущества благотворительной организации могут являться:</w:t>
      </w:r>
    </w:p>
    <w:p w:rsidR="00B43363" w:rsidRDefault="00B43363">
      <w:pPr>
        <w:pStyle w:val="ConsPlusNormal"/>
        <w:spacing w:before="220"/>
        <w:ind w:firstLine="540"/>
        <w:jc w:val="both"/>
      </w:pPr>
      <w:r>
        <w:t>взносы учредителей благотворительной организации;</w:t>
      </w:r>
    </w:p>
    <w:p w:rsidR="00B43363" w:rsidRDefault="00B43363">
      <w:pPr>
        <w:pStyle w:val="ConsPlusNormal"/>
        <w:spacing w:before="220"/>
        <w:ind w:firstLine="540"/>
        <w:jc w:val="both"/>
      </w:pPr>
      <w:r>
        <w:t>членские взносы (для благотворительных организаций, основанных на членстве);</w:t>
      </w:r>
    </w:p>
    <w:p w:rsidR="00B43363" w:rsidRDefault="00B43363">
      <w:pPr>
        <w:pStyle w:val="ConsPlusNormal"/>
        <w:spacing w:before="220"/>
        <w:ind w:firstLine="540"/>
        <w:jc w:val="both"/>
      </w:pPr>
      <w:r>
        <w:t>благотворительные пожертвования, в том числе носящие целевой характер (благотворительные гранты), предоставляемые гражданами и юридическими лицами в денежной или натуральной форме;</w:t>
      </w:r>
    </w:p>
    <w:p w:rsidR="00B43363" w:rsidRDefault="00B43363">
      <w:pPr>
        <w:pStyle w:val="ConsPlusNormal"/>
        <w:spacing w:before="220"/>
        <w:ind w:firstLine="540"/>
        <w:jc w:val="both"/>
      </w:pPr>
      <w:r>
        <w:t>доходы от внереализационных операций, включая доходы от ценных бумаг;</w:t>
      </w:r>
    </w:p>
    <w:p w:rsidR="00B43363" w:rsidRDefault="00B43363">
      <w:pPr>
        <w:pStyle w:val="ConsPlusNormal"/>
        <w:spacing w:before="220"/>
        <w:ind w:firstLine="540"/>
        <w:jc w:val="both"/>
      </w:pPr>
      <w:proofErr w:type="gramStart"/>
      <w:r>
        <w:t>поступления от деятельности по привлечению ресурсов (проведение кампаний по привлечению благотворителей и добровольцев (волонтеров), включая организацию развлекательных, культурных, спортивных и иных массовых мероприятий, проведение кампаний по сбору благотворительных пожертвований, проведение лотерей и аукционов в соответствии с законодательством Российской Федерации, реализацию имущества и пожертвований, поступивших от благотворителей, в соответствии с их пожеланиями);</w:t>
      </w:r>
      <w:proofErr w:type="gramEnd"/>
    </w:p>
    <w:p w:rsidR="00B43363" w:rsidRDefault="00B43363">
      <w:pPr>
        <w:pStyle w:val="ConsPlusNormal"/>
        <w:jc w:val="both"/>
      </w:pPr>
      <w:r>
        <w:t xml:space="preserve">(в ред. Федерального </w:t>
      </w:r>
      <w:hyperlink r:id="rId57" w:history="1">
        <w:r>
          <w:rPr>
            <w:color w:val="0000FF"/>
          </w:rPr>
          <w:t>закона</w:t>
        </w:r>
      </w:hyperlink>
      <w:r>
        <w:t xml:space="preserve"> от 05.02.2018 N 15-ФЗ)</w:t>
      </w:r>
    </w:p>
    <w:p w:rsidR="00B43363" w:rsidRDefault="00B43363">
      <w:pPr>
        <w:pStyle w:val="ConsPlusNormal"/>
        <w:spacing w:before="220"/>
        <w:ind w:firstLine="540"/>
        <w:jc w:val="both"/>
      </w:pPr>
      <w:r>
        <w:t>доходы от разрешенной законом предпринимательской деятельности;</w:t>
      </w:r>
    </w:p>
    <w:p w:rsidR="00B43363" w:rsidRDefault="00B43363">
      <w:pPr>
        <w:pStyle w:val="ConsPlusNormal"/>
        <w:spacing w:before="220"/>
        <w:ind w:firstLine="540"/>
        <w:jc w:val="both"/>
      </w:pPr>
      <w:r>
        <w:t xml:space="preserve">абзац утратил силу. - Федеральный </w:t>
      </w:r>
      <w:hyperlink r:id="rId58" w:history="1">
        <w:r>
          <w:rPr>
            <w:color w:val="0000FF"/>
          </w:rPr>
          <w:t>закон</w:t>
        </w:r>
      </w:hyperlink>
      <w:r>
        <w:t xml:space="preserve"> от 22.08.2004 N 122-ФЗ;</w:t>
      </w:r>
    </w:p>
    <w:p w:rsidR="00B43363" w:rsidRDefault="00B43363">
      <w:pPr>
        <w:pStyle w:val="ConsPlusNormal"/>
        <w:spacing w:before="220"/>
        <w:ind w:firstLine="540"/>
        <w:jc w:val="both"/>
      </w:pPr>
      <w:r>
        <w:t>доходы от деятельности хозяйственных обществ, учрежденных благотворительной организацией;</w:t>
      </w:r>
    </w:p>
    <w:p w:rsidR="00B43363" w:rsidRDefault="00B43363">
      <w:pPr>
        <w:pStyle w:val="ConsPlusNormal"/>
        <w:spacing w:before="220"/>
        <w:ind w:firstLine="540"/>
        <w:jc w:val="both"/>
      </w:pPr>
      <w:r>
        <w:t>труд добровольцев (волонтеров);</w:t>
      </w:r>
    </w:p>
    <w:p w:rsidR="00B43363" w:rsidRDefault="00B43363">
      <w:pPr>
        <w:pStyle w:val="ConsPlusNormal"/>
        <w:jc w:val="both"/>
      </w:pPr>
      <w:r>
        <w:t xml:space="preserve">(в ред. Федерального </w:t>
      </w:r>
      <w:hyperlink r:id="rId59" w:history="1">
        <w:r>
          <w:rPr>
            <w:color w:val="0000FF"/>
          </w:rPr>
          <w:t>закона</w:t>
        </w:r>
      </w:hyperlink>
      <w:r>
        <w:t xml:space="preserve"> от 05.02.2018 N 15-ФЗ)</w:t>
      </w:r>
    </w:p>
    <w:p w:rsidR="00B43363" w:rsidRDefault="00B43363">
      <w:pPr>
        <w:pStyle w:val="ConsPlusNormal"/>
        <w:spacing w:before="220"/>
        <w:ind w:firstLine="540"/>
        <w:jc w:val="both"/>
      </w:pPr>
      <w:r>
        <w:t>иные не запрещенные законом источники.</w:t>
      </w:r>
    </w:p>
    <w:p w:rsidR="00B43363" w:rsidRDefault="00B43363">
      <w:pPr>
        <w:pStyle w:val="ConsPlusNormal"/>
      </w:pPr>
    </w:p>
    <w:p w:rsidR="00B43363" w:rsidRDefault="00B43363">
      <w:pPr>
        <w:pStyle w:val="ConsPlusTitle"/>
        <w:ind w:firstLine="540"/>
        <w:jc w:val="both"/>
        <w:outlineLvl w:val="1"/>
      </w:pPr>
      <w:r>
        <w:t>Статья 16. Имущество благотворительной организации</w:t>
      </w:r>
    </w:p>
    <w:p w:rsidR="00B43363" w:rsidRDefault="00B43363">
      <w:pPr>
        <w:pStyle w:val="ConsPlusNormal"/>
      </w:pPr>
    </w:p>
    <w:p w:rsidR="00B43363" w:rsidRDefault="00B43363">
      <w:pPr>
        <w:pStyle w:val="ConsPlusNormal"/>
        <w:ind w:firstLine="540"/>
        <w:jc w:val="both"/>
      </w:pPr>
      <w:r>
        <w:t xml:space="preserve">1. В собственности или на ином вещном праве благотворительной организации могут находиться: здания, сооружения, оборудование, денежные средства, ценные бумаги, информационные ресурсы, другое имущество, если иное не предусмотрено федеральными </w:t>
      </w:r>
      <w:r>
        <w:lastRenderedPageBreak/>
        <w:t>законами; результаты интеллектуальной деятельности.</w:t>
      </w:r>
    </w:p>
    <w:p w:rsidR="00B43363" w:rsidRDefault="00B43363">
      <w:pPr>
        <w:pStyle w:val="ConsPlusNormal"/>
        <w:spacing w:before="220"/>
        <w:ind w:firstLine="540"/>
        <w:jc w:val="both"/>
      </w:pPr>
      <w:r>
        <w:t>2. Благотворительная организация может совершать в отношении находящегося в ее собственности или на ином вещном праве имущества любые сделки, не противоречащие законодательству Российской Федерации, уставу этой организации, пожеланиям благотворителя.</w:t>
      </w:r>
    </w:p>
    <w:p w:rsidR="00B43363" w:rsidRDefault="00B43363">
      <w:pPr>
        <w:pStyle w:val="ConsPlusNormal"/>
        <w:spacing w:before="220"/>
        <w:ind w:firstLine="540"/>
        <w:jc w:val="both"/>
      </w:pPr>
      <w:r>
        <w:t>3. Благотворительная организация не вправе использовать на оплату труда административно-управленческого персонала более 20 процентов финансовых средств, расходуемых этой организацией за финансовый год. Данное ограничение не распространяется на оплату труда лиц, участвующих в реализации благотворительных программ.</w:t>
      </w:r>
    </w:p>
    <w:p w:rsidR="00B43363" w:rsidRDefault="00B43363">
      <w:pPr>
        <w:pStyle w:val="ConsPlusNormal"/>
        <w:spacing w:before="220"/>
        <w:ind w:firstLine="540"/>
        <w:jc w:val="both"/>
      </w:pPr>
      <w:r>
        <w:t xml:space="preserve">4. В </w:t>
      </w:r>
      <w:proofErr w:type="gramStart"/>
      <w:r>
        <w:t>случае</w:t>
      </w:r>
      <w:proofErr w:type="gramEnd"/>
      <w:r>
        <w:t>, если благотворителем или благотворительной программой не установлено иное, не менее 80 процентов благотворительного пожертвования в денежной форме должно быть использовано на благотворительные цели в течение года с момента получения благотворительной организацией этого пожертвования. Благотворительные пожертвования в натуральной форме направляются на благотворительные цели в течение одного года с момента их получения, если иное не установлено благотворителем или благотворительной программой.</w:t>
      </w:r>
    </w:p>
    <w:p w:rsidR="00B43363" w:rsidRDefault="00B43363">
      <w:pPr>
        <w:pStyle w:val="ConsPlusNormal"/>
        <w:spacing w:before="220"/>
        <w:ind w:firstLine="540"/>
        <w:jc w:val="both"/>
      </w:pPr>
      <w:r>
        <w:t>5. Имущество благотворительной организации не может быть передано (в формах продажи, оплаты товаров, работ, услуг и в других формах) учредителям (членам) этой организации на более выгодных для них условиях, чем для других лиц.</w:t>
      </w:r>
    </w:p>
    <w:p w:rsidR="00B43363" w:rsidRDefault="00B43363">
      <w:pPr>
        <w:pStyle w:val="ConsPlusNormal"/>
      </w:pPr>
    </w:p>
    <w:p w:rsidR="00B43363" w:rsidRDefault="00B43363">
      <w:pPr>
        <w:pStyle w:val="ConsPlusTitle"/>
        <w:ind w:firstLine="540"/>
        <w:jc w:val="both"/>
        <w:outlineLvl w:val="1"/>
      </w:pPr>
      <w:r>
        <w:t>Статья 17. Благотворительная программа</w:t>
      </w:r>
    </w:p>
    <w:p w:rsidR="00B43363" w:rsidRDefault="00B43363">
      <w:pPr>
        <w:pStyle w:val="ConsPlusNormal"/>
      </w:pPr>
    </w:p>
    <w:p w:rsidR="00B43363" w:rsidRDefault="00B43363">
      <w:pPr>
        <w:pStyle w:val="ConsPlusNormal"/>
        <w:ind w:firstLine="540"/>
        <w:jc w:val="both"/>
      </w:pPr>
      <w:r>
        <w:t>1. Благотворительной программой является комплекс мероприятий, утвержденных высшим органом управления благотворительной организацией и направленных на решение конкретных задач, соответствующих уставным целям этой организации.</w:t>
      </w:r>
    </w:p>
    <w:p w:rsidR="00B43363" w:rsidRDefault="00B43363">
      <w:pPr>
        <w:pStyle w:val="ConsPlusNormal"/>
        <w:spacing w:before="220"/>
        <w:ind w:firstLine="540"/>
        <w:jc w:val="both"/>
      </w:pPr>
      <w:r>
        <w:t>2. Благотворительная программа включает смету предполагаемых поступлений и планируемых расходов (включая оплату труда лиц, участвующих в реализации благотворительной программы), устанавливает этапы и сроки ее реализации.</w:t>
      </w:r>
    </w:p>
    <w:p w:rsidR="00B43363" w:rsidRDefault="00B43363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На финансирование благотворительных программ (включая расходы на их материально-техническое, организационное и иное обеспечение, на оплату труда лиц, участвующих в реализации благотворительных программ, и другие расходы, связанные с реализацией благотворительных программ) должно быть использовано не менее 80 процентов поступивших за финансовый год доходов от внереализационных операций, поступлений от учрежденных благотворительной организацией хозяйственных обществ и доходов от разрешенной законом предпринимательской деятельности.</w:t>
      </w:r>
      <w:proofErr w:type="gramEnd"/>
      <w:r>
        <w:t xml:space="preserve"> При реализации долгосрочных благотворительных программ поступившие средства используются в сроки, установленные этими программами.</w:t>
      </w:r>
    </w:p>
    <w:p w:rsidR="00B43363" w:rsidRDefault="00B43363">
      <w:pPr>
        <w:pStyle w:val="ConsPlusNormal"/>
        <w:ind w:firstLine="540"/>
        <w:jc w:val="both"/>
      </w:pPr>
    </w:p>
    <w:p w:rsidR="00B43363" w:rsidRDefault="00B43363">
      <w:pPr>
        <w:pStyle w:val="ConsPlusTitle"/>
        <w:jc w:val="center"/>
        <w:outlineLvl w:val="0"/>
      </w:pPr>
      <w:r>
        <w:t>Раздел III.1. УСЛОВИЯ И ПОРЯДОК ОСУЩЕСТВЛЕНИЯ</w:t>
      </w:r>
    </w:p>
    <w:p w:rsidR="00B43363" w:rsidRDefault="00B43363">
      <w:pPr>
        <w:pStyle w:val="ConsPlusTitle"/>
        <w:jc w:val="center"/>
      </w:pPr>
      <w:r>
        <w:t>ДОБРОВОЛЬЧЕСКОЙ (ВОЛОНТЕРСКОЙ) ДЕЯТЕЛЬНОСТИ</w:t>
      </w:r>
    </w:p>
    <w:p w:rsidR="00B43363" w:rsidRDefault="00B43363">
      <w:pPr>
        <w:pStyle w:val="ConsPlusNormal"/>
        <w:jc w:val="center"/>
      </w:pPr>
      <w:r>
        <w:t>(</w:t>
      </w:r>
      <w:proofErr w:type="gramStart"/>
      <w:r>
        <w:t>введен</w:t>
      </w:r>
      <w:proofErr w:type="gramEnd"/>
      <w:r>
        <w:t xml:space="preserve"> Федеральным </w:t>
      </w:r>
      <w:hyperlink r:id="rId60" w:history="1">
        <w:r>
          <w:rPr>
            <w:color w:val="0000FF"/>
          </w:rPr>
          <w:t>законом</w:t>
        </w:r>
      </w:hyperlink>
      <w:r>
        <w:t xml:space="preserve"> от 05.02.2018 N 15-ФЗ)</w:t>
      </w:r>
    </w:p>
    <w:p w:rsidR="00B43363" w:rsidRDefault="00B43363">
      <w:pPr>
        <w:pStyle w:val="ConsPlusNormal"/>
        <w:jc w:val="both"/>
      </w:pPr>
    </w:p>
    <w:p w:rsidR="00B43363" w:rsidRDefault="00B43363">
      <w:pPr>
        <w:pStyle w:val="ConsPlusTitle"/>
        <w:ind w:firstLine="540"/>
        <w:jc w:val="both"/>
        <w:outlineLvl w:val="1"/>
      </w:pPr>
      <w:r>
        <w:t>Статья 17.1. Права и обязанности добровольца (волонтера)</w:t>
      </w:r>
    </w:p>
    <w:p w:rsidR="00B43363" w:rsidRDefault="00B43363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Федеральным </w:t>
      </w:r>
      <w:hyperlink r:id="rId61" w:history="1">
        <w:r>
          <w:rPr>
            <w:color w:val="0000FF"/>
          </w:rPr>
          <w:t>законом</w:t>
        </w:r>
      </w:hyperlink>
      <w:r>
        <w:t xml:space="preserve"> от 05.02.2018 N 15-ФЗ)</w:t>
      </w:r>
    </w:p>
    <w:p w:rsidR="00B43363" w:rsidRDefault="00B43363">
      <w:pPr>
        <w:pStyle w:val="ConsPlusNormal"/>
        <w:jc w:val="both"/>
      </w:pPr>
    </w:p>
    <w:p w:rsidR="00B43363" w:rsidRDefault="00B43363">
      <w:pPr>
        <w:pStyle w:val="ConsPlusNormal"/>
        <w:ind w:firstLine="540"/>
        <w:jc w:val="both"/>
      </w:pPr>
      <w:bookmarkStart w:id="3" w:name="P228"/>
      <w:bookmarkEnd w:id="3"/>
      <w:r>
        <w:t>1. Доброволец (волонтер) имеет право:</w:t>
      </w:r>
    </w:p>
    <w:p w:rsidR="00B43363" w:rsidRDefault="00B43363">
      <w:pPr>
        <w:pStyle w:val="ConsPlusNormal"/>
        <w:spacing w:before="220"/>
        <w:ind w:firstLine="540"/>
        <w:jc w:val="both"/>
      </w:pPr>
      <w:proofErr w:type="gramStart"/>
      <w:r>
        <w:t>1) осуществлять свою деятельность индивидуально, под руководством организатора добровольческой (волонтерской) деятельности, в составе добровольческой (волонтерской) организации;</w:t>
      </w:r>
      <w:proofErr w:type="gramEnd"/>
    </w:p>
    <w:p w:rsidR="00B43363" w:rsidRDefault="00B43363">
      <w:pPr>
        <w:pStyle w:val="ConsPlusNormal"/>
        <w:spacing w:before="220"/>
        <w:ind w:firstLine="540"/>
        <w:jc w:val="both"/>
      </w:pPr>
      <w:proofErr w:type="gramStart"/>
      <w:r>
        <w:t xml:space="preserve">2) получать от организатора добровольческой (волонтерской) деятельности, </w:t>
      </w:r>
      <w:r>
        <w:lastRenderedPageBreak/>
        <w:t>добровольческой (волонтерской) организации информацию о целях, задачах и содержании осуществляемой им добровольческой (волонтерской) деятельности, а также информацию об организаторе добровольческой (волонтерской) деятельности, добровольческой (волонтерской) организации;</w:t>
      </w:r>
      <w:proofErr w:type="gramEnd"/>
    </w:p>
    <w:p w:rsidR="00B43363" w:rsidRDefault="00B43363">
      <w:pPr>
        <w:pStyle w:val="ConsPlusNormal"/>
        <w:spacing w:before="220"/>
        <w:ind w:firstLine="540"/>
        <w:jc w:val="both"/>
      </w:pPr>
      <w:r>
        <w:t>3) получать в случаях и порядке, которые предусмотрены законодательством Российской Федерации или договором, заключенным с организатором добровольческой (волонтерской) деятельности, добровольческой (волонтерской) организацией:</w:t>
      </w:r>
    </w:p>
    <w:p w:rsidR="00B43363" w:rsidRDefault="00B43363">
      <w:pPr>
        <w:pStyle w:val="ConsPlusNormal"/>
        <w:spacing w:before="220"/>
        <w:ind w:firstLine="540"/>
        <w:jc w:val="both"/>
      </w:pPr>
      <w:proofErr w:type="gramStart"/>
      <w:r>
        <w:t>поддержку в форме предоставления ему питания, форменной и специальной одежды, оборудования, средств индивидуальной защиты, помещения во временное пользование, оплаты проезда до места назначения и обратно, уплаты страховых взносов на добровольное медицинское страхование добровольца (волонтера) либо на страхование его жизни или здоровья или в форме возмещения понесенных добровольцем (волонтером) расходов на приобретение указанных товаров или услуг;</w:t>
      </w:r>
      <w:proofErr w:type="gramEnd"/>
    </w:p>
    <w:p w:rsidR="00B43363" w:rsidRDefault="00B43363">
      <w:pPr>
        <w:pStyle w:val="ConsPlusNormal"/>
        <w:spacing w:before="220"/>
        <w:ind w:firstLine="540"/>
        <w:jc w:val="both"/>
      </w:pPr>
      <w:r>
        <w:t>психологическую помощь, содействие в психологической реабилитации;</w:t>
      </w:r>
    </w:p>
    <w:p w:rsidR="00B43363" w:rsidRDefault="00B43363">
      <w:pPr>
        <w:pStyle w:val="ConsPlusNormal"/>
        <w:spacing w:before="220"/>
        <w:ind w:firstLine="540"/>
        <w:jc w:val="both"/>
      </w:pPr>
      <w:r>
        <w:t>возмещение вреда жизни и здоровью, понесенного при осуществлении им добровольческой (волонтерской) деятельности;</w:t>
      </w:r>
    </w:p>
    <w:p w:rsidR="00B43363" w:rsidRDefault="00B43363">
      <w:pPr>
        <w:pStyle w:val="ConsPlusNormal"/>
        <w:spacing w:before="220"/>
        <w:ind w:firstLine="540"/>
        <w:jc w:val="both"/>
      </w:pPr>
      <w:r>
        <w:t>4) получать от организатора добровольческой (волонтерской) деятельности, добровольческой (волонтерской) организации информационную, консультационную и методическую поддержку в объемах и формах, которые установлены указанными организациями;</w:t>
      </w:r>
    </w:p>
    <w:p w:rsidR="00B43363" w:rsidRDefault="00B43363">
      <w:pPr>
        <w:pStyle w:val="ConsPlusNormal"/>
        <w:spacing w:before="220"/>
        <w:ind w:firstLine="540"/>
        <w:jc w:val="both"/>
      </w:pPr>
      <w:r>
        <w:t>5) получать поощрение и награждение за добровольный труд, в том числе в рамках федеральных, региональных и муниципальных конкурсов и программ.</w:t>
      </w:r>
    </w:p>
    <w:p w:rsidR="00B43363" w:rsidRDefault="00B43363">
      <w:pPr>
        <w:pStyle w:val="ConsPlusNormal"/>
        <w:spacing w:before="220"/>
        <w:ind w:firstLine="540"/>
        <w:jc w:val="both"/>
      </w:pPr>
      <w:r>
        <w:t xml:space="preserve">2. Помимо прав, предусмотренных </w:t>
      </w:r>
      <w:hyperlink w:anchor="P228" w:history="1">
        <w:r>
          <w:rPr>
            <w:color w:val="0000FF"/>
          </w:rPr>
          <w:t>пунктом 1</w:t>
        </w:r>
      </w:hyperlink>
      <w:r>
        <w:t xml:space="preserve"> настоящей статьи, доброволец (волонтер) имеет также иные права, предусмотренные законодательством Российской Федерации.</w:t>
      </w:r>
    </w:p>
    <w:p w:rsidR="00B43363" w:rsidRDefault="00B43363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Доброволец (волонтер), организатор добровольческой (волонтерской) деятельности, добровольческая (волонтерская) организация обязаны не разглашать ставшие им известными в ходе осуществления добровольческой (волонтерской) деятельности сведения, составляющие специально охраняемую </w:t>
      </w:r>
      <w:hyperlink r:id="rId62" w:history="1">
        <w:r>
          <w:rPr>
            <w:color w:val="0000FF"/>
          </w:rPr>
          <w:t>законом</w:t>
        </w:r>
      </w:hyperlink>
      <w:r>
        <w:t xml:space="preserve"> тайну.</w:t>
      </w:r>
      <w:proofErr w:type="gramEnd"/>
    </w:p>
    <w:p w:rsidR="00B43363" w:rsidRDefault="00B43363">
      <w:pPr>
        <w:pStyle w:val="ConsPlusNormal"/>
        <w:spacing w:before="220"/>
        <w:ind w:firstLine="540"/>
        <w:jc w:val="both"/>
      </w:pPr>
      <w:bookmarkStart w:id="4" w:name="P239"/>
      <w:bookmarkEnd w:id="4"/>
      <w:r>
        <w:t xml:space="preserve">4. </w:t>
      </w:r>
      <w:proofErr w:type="gramStart"/>
      <w:r>
        <w:t xml:space="preserve">Условия осуществления добровольцем (волонтером) благотворительной деятельности от своего имени могут быть закреплены в гражданско-правовом договоре, который заключается между добровольцем (волонтером) и благополучателем и предметом которого являются безвозмездное выполнение добровольцем (волонтером) работ и (или) оказание им услуг в целях, указанных в </w:t>
      </w:r>
      <w:hyperlink w:anchor="P37" w:history="1">
        <w:r>
          <w:rPr>
            <w:color w:val="0000FF"/>
          </w:rPr>
          <w:t>пункте 1 статьи 2</w:t>
        </w:r>
      </w:hyperlink>
      <w:r>
        <w:t xml:space="preserve"> настоящего Федерального закона, или в иных общественно полезных целях.</w:t>
      </w:r>
      <w:proofErr w:type="gramEnd"/>
    </w:p>
    <w:p w:rsidR="00B43363" w:rsidRDefault="00B43363">
      <w:pPr>
        <w:pStyle w:val="ConsPlusNormal"/>
        <w:spacing w:before="220"/>
        <w:ind w:firstLine="540"/>
        <w:jc w:val="both"/>
      </w:pPr>
      <w:bookmarkStart w:id="5" w:name="P240"/>
      <w:bookmarkEnd w:id="5"/>
      <w:r>
        <w:t xml:space="preserve">5. </w:t>
      </w:r>
      <w:proofErr w:type="gramStart"/>
      <w:r>
        <w:t>Условия участия добровольца (волонтера) в деятельности организатора добровольческой (волонтерской) деятельности, добровольческой (волонтерской) организации могут быть закреплены в гражданско-правовом договоре, который заключается между организатором добровольческой (волонтерской) деятельности или добровольческой (волонтерской) организацией и добровольцем (волонтером) и предметом которого являются безвозмездное выполнение добровольцем (волонтером) работ и (или) оказание им услуг в рамках деятельности указанных организатора, организации для достижения общественно полезных целей.</w:t>
      </w:r>
      <w:proofErr w:type="gramEnd"/>
    </w:p>
    <w:p w:rsidR="00B43363" w:rsidRDefault="00B43363">
      <w:pPr>
        <w:pStyle w:val="ConsPlusNormal"/>
        <w:spacing w:before="220"/>
        <w:ind w:firstLine="540"/>
        <w:jc w:val="both"/>
      </w:pPr>
      <w:proofErr w:type="gramStart"/>
      <w:r>
        <w:t xml:space="preserve">Условия договора между добровольческой (волонтерской) организацией и добровольцем (волонтером) могут предусматривать обязанность добровольца (волонтера) соблюдать при выполнении им работ и (или) оказании им услуг в рамках деятельности указанной организации иные обязательные требования, предусмотренные внутренними документами указанной организации, а также право добровольческой (волонтерской) организации в одностороннем </w:t>
      </w:r>
      <w:r>
        <w:lastRenderedPageBreak/>
        <w:t>порядке расторгнуть договор с добровольцем (волонтером) в случае нарушения им таких обязательных требований.</w:t>
      </w:r>
      <w:proofErr w:type="gramEnd"/>
    </w:p>
    <w:p w:rsidR="00B43363" w:rsidRDefault="00B43363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 xml:space="preserve">Договор, указанный в </w:t>
      </w:r>
      <w:hyperlink w:anchor="P239" w:history="1">
        <w:r>
          <w:rPr>
            <w:color w:val="0000FF"/>
          </w:rPr>
          <w:t>пункте 4</w:t>
        </w:r>
      </w:hyperlink>
      <w:r>
        <w:t xml:space="preserve"> настоящей статьи, может предусматривать возмещение связанных с его исполнением расходов добровольца (волонтера) на питание, приобретение форменной и специальной одежды, оборудования, средств индивидуальной защиты, предоставление помещения во временное пользование, оплату проезда до места назначения и обратно, уплату страховых взносов на добровольное медицинское страхование добровольца (волонтера) либо на страхование его жизни или здоровья при осуществлении им добровольческой</w:t>
      </w:r>
      <w:proofErr w:type="gramEnd"/>
      <w:r>
        <w:t xml:space="preserve"> (волонтерской) деятельности.</w:t>
      </w:r>
    </w:p>
    <w:p w:rsidR="00B43363" w:rsidRDefault="00B43363">
      <w:pPr>
        <w:pStyle w:val="ConsPlusNormal"/>
        <w:spacing w:before="220"/>
        <w:ind w:firstLine="540"/>
        <w:jc w:val="both"/>
      </w:pPr>
      <w:proofErr w:type="gramStart"/>
      <w:r>
        <w:t xml:space="preserve">Договор, указанный в </w:t>
      </w:r>
      <w:hyperlink w:anchor="P240" w:history="1">
        <w:r>
          <w:rPr>
            <w:color w:val="0000FF"/>
          </w:rPr>
          <w:t>пункте 5</w:t>
        </w:r>
      </w:hyperlink>
      <w:r>
        <w:t xml:space="preserve"> настоящей статьи, может предусматривать обязанности организатора добровольческой (волонтерской) деятельности, добровольческой (волонтерской) организации по предоставлению добровольцу (волонтеру) питания, форменной и специальной одежды, оборудования, средств индивидуальной защиты, помещения во временное пользование, оплате проезда до места назначения и обратно, уплате страховых взносов на добровольное медицинское страхование добровольца (волонтера) либо на страхование его жизни или здоровья при осуществлении им</w:t>
      </w:r>
      <w:proofErr w:type="gramEnd"/>
      <w:r>
        <w:t xml:space="preserve"> добровольческой (волонтерской) деятельности, а также по возмещению связанных с исполнением договора расходов.</w:t>
      </w:r>
    </w:p>
    <w:p w:rsidR="00B43363" w:rsidRDefault="00B43363">
      <w:pPr>
        <w:pStyle w:val="ConsPlusNormal"/>
        <w:jc w:val="both"/>
      </w:pPr>
    </w:p>
    <w:p w:rsidR="00B43363" w:rsidRDefault="00B43363">
      <w:pPr>
        <w:pStyle w:val="ConsPlusTitle"/>
        <w:ind w:firstLine="540"/>
        <w:jc w:val="both"/>
        <w:outlineLvl w:val="1"/>
      </w:pPr>
      <w:r>
        <w:t>Статья 17.2. Правовые условия осуществления организаторами добровольческой (волонтерской) деятельности, добровольческими (волонтерскими) организациями своей деятельности</w:t>
      </w:r>
    </w:p>
    <w:p w:rsidR="00B43363" w:rsidRDefault="00B43363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Федеральным </w:t>
      </w:r>
      <w:hyperlink r:id="rId63" w:history="1">
        <w:r>
          <w:rPr>
            <w:color w:val="0000FF"/>
          </w:rPr>
          <w:t>законом</w:t>
        </w:r>
      </w:hyperlink>
      <w:r>
        <w:t xml:space="preserve"> от 05.02.2018 N 15-ФЗ)</w:t>
      </w:r>
    </w:p>
    <w:p w:rsidR="00B43363" w:rsidRDefault="00B43363">
      <w:pPr>
        <w:pStyle w:val="ConsPlusNormal"/>
        <w:jc w:val="both"/>
      </w:pPr>
    </w:p>
    <w:p w:rsidR="00B43363" w:rsidRDefault="00B43363">
      <w:pPr>
        <w:pStyle w:val="ConsPlusNormal"/>
        <w:ind w:firstLine="540"/>
        <w:jc w:val="both"/>
      </w:pPr>
      <w:r>
        <w:t>Организаторы добровольческой (волонтерской) деятельности, добровольческие (волонтерские) организации имеют право:</w:t>
      </w:r>
    </w:p>
    <w:p w:rsidR="00B43363" w:rsidRDefault="00B43363">
      <w:pPr>
        <w:pStyle w:val="ConsPlusNormal"/>
        <w:spacing w:before="220"/>
        <w:ind w:firstLine="540"/>
        <w:jc w:val="both"/>
      </w:pPr>
      <w:r>
        <w:t>1) получать поддержку органов государственной власти и органов местного самоуправления в соответствии с законодательством Российской Федерации;</w:t>
      </w:r>
    </w:p>
    <w:p w:rsidR="00B43363" w:rsidRDefault="00B43363">
      <w:pPr>
        <w:pStyle w:val="ConsPlusNormal"/>
        <w:spacing w:before="220"/>
        <w:ind w:firstLine="540"/>
        <w:jc w:val="both"/>
      </w:pPr>
      <w:r>
        <w:t>2) осуществлять взаимодействие с органами государственной власти и органами местного самоуправления, государственными и муниципальными учреждениями и иными организациями в порядке, установленном законодательством Российской Федерации;</w:t>
      </w:r>
    </w:p>
    <w:p w:rsidR="00B43363" w:rsidRDefault="00B43363">
      <w:pPr>
        <w:pStyle w:val="ConsPlusNormal"/>
        <w:spacing w:before="220"/>
        <w:ind w:firstLine="540"/>
        <w:jc w:val="both"/>
      </w:pPr>
      <w:r>
        <w:t>3) информировать, в том числе совместно с заинтересованными организациями, граждан о возможностях участия в добровольческой (волонтерской) деятельности;</w:t>
      </w:r>
    </w:p>
    <w:p w:rsidR="00B43363" w:rsidRDefault="00B43363">
      <w:pPr>
        <w:pStyle w:val="ConsPlusNormal"/>
        <w:spacing w:before="220"/>
        <w:ind w:firstLine="540"/>
        <w:jc w:val="both"/>
      </w:pPr>
      <w:r>
        <w:t>4) участвовать в формировании и деятельности координационных и совещательных органов в сфере добровольчества (волонтерства), создаваемых при органах государственной власти и органах местного самоуправления;</w:t>
      </w:r>
    </w:p>
    <w:p w:rsidR="00B43363" w:rsidRDefault="00B43363">
      <w:pPr>
        <w:pStyle w:val="ConsPlusNormal"/>
        <w:spacing w:before="220"/>
        <w:ind w:firstLine="540"/>
        <w:jc w:val="both"/>
      </w:pPr>
      <w:r>
        <w:t>5) получать иную поддержку в случаях и порядке, которые предусмотрены законодательством Российской Федерации.</w:t>
      </w:r>
    </w:p>
    <w:p w:rsidR="00B43363" w:rsidRDefault="00B43363">
      <w:pPr>
        <w:pStyle w:val="ConsPlusNormal"/>
        <w:jc w:val="both"/>
      </w:pPr>
    </w:p>
    <w:p w:rsidR="00B43363" w:rsidRDefault="00B43363">
      <w:pPr>
        <w:pStyle w:val="ConsPlusTitle"/>
        <w:ind w:firstLine="540"/>
        <w:jc w:val="both"/>
        <w:outlineLvl w:val="1"/>
      </w:pPr>
      <w:r>
        <w:t>Статья 17.3. Полномочия органов государственной власти Российской Федерации, органов государственной власти субъектов Российской Федерации и органов местного самоуправления в сфере добровольчества (волонтерства)</w:t>
      </w:r>
    </w:p>
    <w:p w:rsidR="00B43363" w:rsidRDefault="00B43363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Федеральным </w:t>
      </w:r>
      <w:hyperlink r:id="rId64" w:history="1">
        <w:r>
          <w:rPr>
            <w:color w:val="0000FF"/>
          </w:rPr>
          <w:t>законом</w:t>
        </w:r>
      </w:hyperlink>
      <w:r>
        <w:t xml:space="preserve"> от 05.02.2018 N 15-ФЗ)</w:t>
      </w:r>
    </w:p>
    <w:p w:rsidR="00B43363" w:rsidRDefault="00B43363">
      <w:pPr>
        <w:pStyle w:val="ConsPlusNormal"/>
        <w:jc w:val="both"/>
      </w:pPr>
    </w:p>
    <w:p w:rsidR="00B43363" w:rsidRDefault="00B43363">
      <w:pPr>
        <w:pStyle w:val="ConsPlusNormal"/>
        <w:ind w:firstLine="540"/>
        <w:jc w:val="both"/>
      </w:pPr>
      <w:r>
        <w:t>1. Правительство Российской Федерации утверждает:</w:t>
      </w:r>
    </w:p>
    <w:p w:rsidR="00B43363" w:rsidRDefault="00B43363">
      <w:pPr>
        <w:pStyle w:val="ConsPlusNormal"/>
        <w:spacing w:before="220"/>
        <w:ind w:firstLine="540"/>
        <w:jc w:val="both"/>
      </w:pPr>
      <w:r>
        <w:t xml:space="preserve">1) общие </w:t>
      </w:r>
      <w:hyperlink r:id="rId65" w:history="1">
        <w:r>
          <w:rPr>
            <w:color w:val="0000FF"/>
          </w:rPr>
          <w:t>требования</w:t>
        </w:r>
      </w:hyperlink>
      <w:r>
        <w:t xml:space="preserve">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</w:t>
      </w:r>
      <w:r>
        <w:lastRenderedPageBreak/>
        <w:t>организаций с организаторами добровольческой (волонтерской) деятельности, добровольческими (волонтерскими) организациями;</w:t>
      </w:r>
    </w:p>
    <w:p w:rsidR="00B43363" w:rsidRDefault="00B43363">
      <w:pPr>
        <w:pStyle w:val="ConsPlusNormal"/>
        <w:spacing w:before="220"/>
        <w:ind w:firstLine="540"/>
        <w:jc w:val="both"/>
      </w:pPr>
      <w:r>
        <w:t xml:space="preserve">2) </w:t>
      </w:r>
      <w:hyperlink r:id="rId66" w:history="1">
        <w:r>
          <w:rPr>
            <w:color w:val="0000FF"/>
          </w:rPr>
          <w:t>перечень</w:t>
        </w:r>
      </w:hyperlink>
      <w:r>
        <w:t xml:space="preserve">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организациями.</w:t>
      </w:r>
    </w:p>
    <w:p w:rsidR="00B43363" w:rsidRDefault="00B43363">
      <w:pPr>
        <w:pStyle w:val="ConsPlusNormal"/>
        <w:spacing w:before="220"/>
        <w:ind w:firstLine="540"/>
        <w:jc w:val="both"/>
      </w:pPr>
      <w:r>
        <w:t>2. Федеральные органы исполнительной власти осуществляют следующие полномочия в сфере добровольчества (волонтерства):</w:t>
      </w:r>
    </w:p>
    <w:p w:rsidR="00B43363" w:rsidRDefault="00B4336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B4336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43363" w:rsidRDefault="00B43363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B43363" w:rsidRDefault="00B43363">
            <w:pPr>
              <w:pStyle w:val="ConsPlusNormal"/>
              <w:jc w:val="both"/>
            </w:pPr>
            <w:r>
              <w:rPr>
                <w:color w:val="392C69"/>
              </w:rPr>
              <w:t xml:space="preserve">О проведении в Российской Федерации Года добровольца (волонтера) и о Дне добровольца (волонтера) см. Указы Президента РФ от 06.12.2017 </w:t>
            </w:r>
            <w:hyperlink r:id="rId67" w:history="1">
              <w:r>
                <w:rPr>
                  <w:color w:val="0000FF"/>
                </w:rPr>
                <w:t>N 583</w:t>
              </w:r>
            </w:hyperlink>
            <w:r>
              <w:rPr>
                <w:color w:val="392C69"/>
              </w:rPr>
              <w:t xml:space="preserve"> и от 27.11.2017 </w:t>
            </w:r>
            <w:hyperlink r:id="rId68" w:history="1">
              <w:r>
                <w:rPr>
                  <w:color w:val="0000FF"/>
                </w:rPr>
                <w:t>N 572</w:t>
              </w:r>
            </w:hyperlink>
            <w:r>
              <w:rPr>
                <w:color w:val="392C69"/>
              </w:rPr>
              <w:t>.</w:t>
            </w:r>
          </w:p>
        </w:tc>
      </w:tr>
    </w:tbl>
    <w:p w:rsidR="00B43363" w:rsidRDefault="00B43363">
      <w:pPr>
        <w:pStyle w:val="ConsPlusNormal"/>
        <w:spacing w:before="280"/>
        <w:ind w:firstLine="540"/>
        <w:jc w:val="both"/>
      </w:pPr>
      <w:r>
        <w:t>1) разработка и реализация государственных программ (подпрограмм) Российской Федерации, содержащих мероприятия, направленные на поддержку добровольчества (волонтерства);</w:t>
      </w:r>
    </w:p>
    <w:p w:rsidR="00B43363" w:rsidRDefault="00B43363">
      <w:pPr>
        <w:pStyle w:val="ConsPlusNormal"/>
        <w:spacing w:before="220"/>
        <w:ind w:firstLine="540"/>
        <w:jc w:val="both"/>
      </w:pPr>
      <w:r>
        <w:t>2) участие в формировании единой информационной системы в сфере развития добровольчества (волонтерства) в целях реализации государственной политики в сфере добровольчества (волонтерства);</w:t>
      </w:r>
    </w:p>
    <w:p w:rsidR="00B43363" w:rsidRDefault="00B43363">
      <w:pPr>
        <w:pStyle w:val="ConsPlusNormal"/>
        <w:spacing w:before="220"/>
        <w:ind w:firstLine="540"/>
        <w:jc w:val="both"/>
      </w:pPr>
      <w:proofErr w:type="gramStart"/>
      <w:r>
        <w:t>3) оказание поддержки организаторам добровольческой (волонтерской) деятельности, добровольческим (волонтерским) организациям, в том числе в их взаимодействии с государственными и муниципальными учреждениями, социально ориентированным некоммерческим организациям, государственным и муниципальным учреждениям, обеспечивающим оказание организационной, информационной, методической и иной поддержки добровольцам (волонтерам), организаторам добровольческой (волонтерской) деятельности и добровольческим (волонтерским) организациям;</w:t>
      </w:r>
      <w:proofErr w:type="gramEnd"/>
    </w:p>
    <w:p w:rsidR="00B43363" w:rsidRDefault="00B43363">
      <w:pPr>
        <w:pStyle w:val="ConsPlusNormal"/>
        <w:spacing w:before="220"/>
        <w:ind w:firstLine="540"/>
        <w:jc w:val="both"/>
      </w:pPr>
      <w:r>
        <w:t>4) утверждение порядка взаимодействия федеральных органов исполнительной власти, в том числе их территориальных органов, подведомственных им государственных учреждений с организаторами добровольческой (волонтерской) деятельности, добровольческими (волонтерскими) организациями;</w:t>
      </w:r>
    </w:p>
    <w:p w:rsidR="00B43363" w:rsidRDefault="00B43363">
      <w:pPr>
        <w:pStyle w:val="ConsPlusNormal"/>
        <w:spacing w:before="220"/>
        <w:ind w:firstLine="540"/>
        <w:jc w:val="both"/>
      </w:pPr>
      <w:r>
        <w:t>5) методическое обеспечение органов государственной власти субъектов Российской Федерации и органов местного самоуправления и содействие им в разработке и реализации мер по развитию добровольчества (волонтерства) в субъектах Российской Федерации и на территориях муниципальных образований.</w:t>
      </w:r>
    </w:p>
    <w:p w:rsidR="00B43363" w:rsidRDefault="00B43363">
      <w:pPr>
        <w:pStyle w:val="ConsPlusNormal"/>
        <w:spacing w:before="220"/>
        <w:ind w:firstLine="540"/>
        <w:jc w:val="both"/>
      </w:pPr>
      <w:r>
        <w:t>3. Органы государственной власти субъектов Российской Федерации осуществляют следующие полномочия в сфере добровольчества (волонтерства):</w:t>
      </w:r>
    </w:p>
    <w:p w:rsidR="00B43363" w:rsidRDefault="00B43363">
      <w:pPr>
        <w:pStyle w:val="ConsPlusNormal"/>
        <w:spacing w:before="220"/>
        <w:ind w:firstLine="540"/>
        <w:jc w:val="both"/>
      </w:pPr>
      <w:r>
        <w:t>1) участие в реализации государственной политики в сфере добровольчества (волонтерства);</w:t>
      </w:r>
    </w:p>
    <w:p w:rsidR="00B43363" w:rsidRDefault="00B43363">
      <w:pPr>
        <w:pStyle w:val="ConsPlusNormal"/>
        <w:spacing w:before="220"/>
        <w:ind w:firstLine="540"/>
        <w:jc w:val="both"/>
      </w:pPr>
      <w:r>
        <w:t>2) разработка и реализация государственных программ (подпрограмм) субъектов Российской Федерации, содержащих мероприятия, направленные на поддержку добровольчества (волонтерства), с учетом национальных и региональных социально-экономических, экологических, культурных и других особенностей;</w:t>
      </w:r>
    </w:p>
    <w:p w:rsidR="00B43363" w:rsidRDefault="00B43363">
      <w:pPr>
        <w:pStyle w:val="ConsPlusNormal"/>
        <w:spacing w:before="220"/>
        <w:ind w:firstLine="540"/>
        <w:jc w:val="both"/>
      </w:pPr>
      <w:r>
        <w:t xml:space="preserve">3) утверждение </w:t>
      </w:r>
      <w:proofErr w:type="gramStart"/>
      <w:r>
        <w:t>порядка взаимодействия органов исполнительной власти субъектов Российской</w:t>
      </w:r>
      <w:proofErr w:type="gramEnd"/>
      <w:r>
        <w:t xml:space="preserve"> Федерации, подведомственных им государственных учреждений с организаторами добровольческой (волонтерской) деятельности, добровольческими (волонтерскими) </w:t>
      </w:r>
      <w:r>
        <w:lastRenderedPageBreak/>
        <w:t>организациями;</w:t>
      </w:r>
    </w:p>
    <w:p w:rsidR="00B43363" w:rsidRDefault="00B43363">
      <w:pPr>
        <w:pStyle w:val="ConsPlusNormal"/>
        <w:spacing w:before="220"/>
        <w:ind w:firstLine="540"/>
        <w:jc w:val="both"/>
      </w:pPr>
      <w:proofErr w:type="gramStart"/>
      <w:r>
        <w:t>4) оказание поддержки организаторам добровольческой (волонтерской) деятельности, добровольческим (волонтерским) организациям, в том числе в их взаимодействии с государственными и муниципальными учреждениями и иными организациями, социально ориентированным некоммерческим организациям, государственным и муниципальным учреждениям, обеспечивающим оказание организационной, информационной, методической и иной поддержки добровольцам (волонтерам), организаторам добровольческой (волонтерской) деятельности и добровольческим (волонтерским) организациям;</w:t>
      </w:r>
      <w:proofErr w:type="gramEnd"/>
    </w:p>
    <w:p w:rsidR="00B43363" w:rsidRDefault="00B43363">
      <w:pPr>
        <w:pStyle w:val="ConsPlusNormal"/>
        <w:spacing w:before="220"/>
        <w:ind w:firstLine="540"/>
        <w:jc w:val="both"/>
      </w:pPr>
      <w:r>
        <w:t>5) популяризация добровольческой (волонтерской) деятельности;</w:t>
      </w:r>
    </w:p>
    <w:p w:rsidR="00B43363" w:rsidRDefault="00B43363">
      <w:pPr>
        <w:pStyle w:val="ConsPlusNormal"/>
        <w:spacing w:before="220"/>
        <w:ind w:firstLine="540"/>
        <w:jc w:val="both"/>
      </w:pPr>
      <w:r>
        <w:t>6) поддержка муниципальных программ (подпрограмм), содержащих мероприятия, направленные на поддержку добровольчества (волонтерства);</w:t>
      </w:r>
    </w:p>
    <w:p w:rsidR="00B43363" w:rsidRDefault="00B43363">
      <w:pPr>
        <w:pStyle w:val="ConsPlusNormal"/>
        <w:spacing w:before="220"/>
        <w:ind w:firstLine="540"/>
        <w:jc w:val="both"/>
      </w:pPr>
      <w:r>
        <w:t>7) методическое обеспечение органов местного самоуправления и содействие им в разработке и реализации мер по развитию добровольчества (волонтерства) на территориях муниципальных образований;</w:t>
      </w:r>
    </w:p>
    <w:p w:rsidR="00B43363" w:rsidRDefault="00B43363">
      <w:pPr>
        <w:pStyle w:val="ConsPlusNormal"/>
        <w:spacing w:before="220"/>
        <w:ind w:firstLine="540"/>
        <w:jc w:val="both"/>
      </w:pPr>
      <w:r>
        <w:t>8) формирование координационных и совещательных органов в сфере добровольчества (волонтерства), создаваемых при органах исполнительной власти субъектов Российской Федерации.</w:t>
      </w:r>
    </w:p>
    <w:p w:rsidR="00B43363" w:rsidRDefault="00B43363">
      <w:pPr>
        <w:pStyle w:val="ConsPlusNormal"/>
        <w:spacing w:before="220"/>
        <w:ind w:firstLine="540"/>
        <w:jc w:val="both"/>
      </w:pPr>
      <w:r>
        <w:t>4. Органы местного самоуправления осуществляют следующие полномочия в сфере добровольчества (волонтерства):</w:t>
      </w:r>
    </w:p>
    <w:p w:rsidR="00B43363" w:rsidRDefault="00B43363">
      <w:pPr>
        <w:pStyle w:val="ConsPlusNormal"/>
        <w:spacing w:before="220"/>
        <w:ind w:firstLine="540"/>
        <w:jc w:val="both"/>
      </w:pPr>
      <w:proofErr w:type="gramStart"/>
      <w:r>
        <w:t>1) формирование и осуществление муниципальных программ (подпрограмм), содержащих мероприятия, направленные на поддержку добровольчества (волонтерства), с учетом национальных и местных социально-экономических, экологических, культурных и других особенностей;</w:t>
      </w:r>
      <w:proofErr w:type="gramEnd"/>
    </w:p>
    <w:p w:rsidR="00B43363" w:rsidRDefault="00B43363">
      <w:pPr>
        <w:pStyle w:val="ConsPlusNormal"/>
        <w:spacing w:before="220"/>
        <w:ind w:firstLine="540"/>
        <w:jc w:val="both"/>
      </w:pPr>
      <w:r>
        <w:t>2) утверждение порядка взаимодействия органов местного самоуправления, муниципальных учреждений с организаторами добровольческой (волонтерской) деятельности, добровольческими (волонтерскими) организациями;</w:t>
      </w:r>
    </w:p>
    <w:p w:rsidR="00B43363" w:rsidRDefault="00B43363">
      <w:pPr>
        <w:pStyle w:val="ConsPlusNormal"/>
        <w:spacing w:before="220"/>
        <w:ind w:firstLine="540"/>
        <w:jc w:val="both"/>
      </w:pPr>
      <w:proofErr w:type="gramStart"/>
      <w:r>
        <w:t>3) оказание поддержки организаторам добровольческой (волонтерской) деятельности, добровольческим (волонтерским) организациям, в том числе в их взаимодействии с муниципальными учреждениями и иными организациями, социально ориентированным некоммерческим организациям, государственным и муниципальным учреждениям, обеспечивающим оказание организационной, информационной, методической и иной поддержки добровольцам (волонтерам), организаторам добровольческой (волонтерской) деятельности и добровольческим (волонтерским) организациям.</w:t>
      </w:r>
      <w:proofErr w:type="gramEnd"/>
    </w:p>
    <w:p w:rsidR="00B43363" w:rsidRDefault="00B43363">
      <w:pPr>
        <w:pStyle w:val="ConsPlusNormal"/>
        <w:jc w:val="both"/>
      </w:pPr>
    </w:p>
    <w:p w:rsidR="00B43363" w:rsidRDefault="00B43363">
      <w:pPr>
        <w:pStyle w:val="ConsPlusTitle"/>
        <w:ind w:firstLine="540"/>
        <w:jc w:val="both"/>
        <w:outlineLvl w:val="1"/>
      </w:pPr>
      <w:r>
        <w:t>Статья 17.4. Поддержка добровольческой (волонтерской) деятельности органами государственной власти и органами местного самоуправления</w:t>
      </w:r>
    </w:p>
    <w:p w:rsidR="00B43363" w:rsidRDefault="00B43363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Федеральным </w:t>
      </w:r>
      <w:hyperlink r:id="rId69" w:history="1">
        <w:r>
          <w:rPr>
            <w:color w:val="0000FF"/>
          </w:rPr>
          <w:t>законом</w:t>
        </w:r>
      </w:hyperlink>
      <w:r>
        <w:t xml:space="preserve"> от 05.02.2018 N 15-ФЗ)</w:t>
      </w:r>
    </w:p>
    <w:p w:rsidR="00B43363" w:rsidRDefault="00B43363">
      <w:pPr>
        <w:pStyle w:val="ConsPlusNormal"/>
        <w:jc w:val="both"/>
      </w:pPr>
    </w:p>
    <w:p w:rsidR="00B43363" w:rsidRDefault="00B43363">
      <w:pPr>
        <w:pStyle w:val="ConsPlusNormal"/>
        <w:ind w:firstLine="540"/>
        <w:jc w:val="both"/>
      </w:pPr>
      <w:r>
        <w:t>Органы государственной власти и органы местного самоуправления осуществляют поддержку добровольческой (волонтерской) деятельности в формах, предусмотренных настоящим Федеральным законом и другими нормативными правовыми актами Российской Федерации.</w:t>
      </w:r>
    </w:p>
    <w:p w:rsidR="00B43363" w:rsidRDefault="00B43363">
      <w:pPr>
        <w:pStyle w:val="ConsPlusNormal"/>
        <w:jc w:val="both"/>
      </w:pPr>
    </w:p>
    <w:p w:rsidR="00B43363" w:rsidRDefault="00B43363">
      <w:pPr>
        <w:pStyle w:val="ConsPlusTitle"/>
        <w:ind w:firstLine="540"/>
        <w:jc w:val="both"/>
        <w:outlineLvl w:val="1"/>
      </w:pPr>
      <w:r>
        <w:t>Статья 17.5. Единая информационная система в сфере развития добровольчества (волонтерства)</w:t>
      </w:r>
    </w:p>
    <w:p w:rsidR="00B43363" w:rsidRDefault="00B43363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Федеральным </w:t>
      </w:r>
      <w:hyperlink r:id="rId70" w:history="1">
        <w:r>
          <w:rPr>
            <w:color w:val="0000FF"/>
          </w:rPr>
          <w:t>законом</w:t>
        </w:r>
      </w:hyperlink>
      <w:r>
        <w:t xml:space="preserve"> от 05.02.2018 N 15-ФЗ)</w:t>
      </w:r>
    </w:p>
    <w:p w:rsidR="00B43363" w:rsidRDefault="00B43363">
      <w:pPr>
        <w:pStyle w:val="ConsPlusNormal"/>
        <w:jc w:val="both"/>
      </w:pPr>
    </w:p>
    <w:p w:rsidR="00B43363" w:rsidRDefault="00B43363">
      <w:pPr>
        <w:pStyle w:val="ConsPlusNormal"/>
        <w:ind w:firstLine="540"/>
        <w:jc w:val="both"/>
      </w:pPr>
      <w:r>
        <w:t>1. Формирование и ведение единой информационной системы в сфере развития добровольчества (волонтерства) в целях реализации государственной политики в сфере добровольчества (волонтерства) осуществляются федеральным органом исполнительной власти, осуществляющим функции по оказанию государственных услуг в сфере государственной молодежной политики.</w:t>
      </w:r>
    </w:p>
    <w:p w:rsidR="00B43363" w:rsidRDefault="00B43363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Порядок функционирования единой информационной системы в сфере развития добровольчества (волонтерства), требования к технологическим и лингвистическим средствам данной информационной системы, в том числе требования к обеспечению автоматизации процессов сбора, обработки информации в данной информационной системе, порядок информационного взаимодействия единой информационной системы в сфере развития добровольчества (волонтерства) с иными информационными системами устанавливаются Правительством Российской Федерации.</w:t>
      </w:r>
      <w:proofErr w:type="gramEnd"/>
    </w:p>
    <w:p w:rsidR="00B43363" w:rsidRDefault="00B43363">
      <w:pPr>
        <w:pStyle w:val="ConsPlusNormal"/>
        <w:spacing w:before="220"/>
        <w:ind w:firstLine="540"/>
        <w:jc w:val="both"/>
      </w:pPr>
      <w:r>
        <w:t>3. Единая информационная система в сфере развития добровольчества (волонтерства) включает сведения о добровольцах (волонтерах), организаторах добровольческой (волонтерской) деятельности, добровольческих (волонтерских) организациях.</w:t>
      </w:r>
    </w:p>
    <w:p w:rsidR="00B43363" w:rsidRDefault="00B43363">
      <w:pPr>
        <w:pStyle w:val="ConsPlusNormal"/>
        <w:spacing w:before="220"/>
        <w:ind w:firstLine="540"/>
        <w:jc w:val="both"/>
      </w:pPr>
      <w:r>
        <w:t>Предоставление сведений для включения в единую информационную систему в сфере развития добровольчества (волонтерства) осуществляется добровольно.</w:t>
      </w:r>
    </w:p>
    <w:p w:rsidR="00B43363" w:rsidRDefault="00B43363">
      <w:pPr>
        <w:pStyle w:val="ConsPlusNormal"/>
        <w:spacing w:before="220"/>
        <w:ind w:firstLine="540"/>
        <w:jc w:val="both"/>
      </w:pPr>
      <w:r>
        <w:t>Наличие в единой информационной системе в сфере развития добровольчества (волонтерства) сведений о добровольцах (волонтерах), организаторах добровольческой (волонтерской) деятельности, добровольческих (волонтерских) организациях не является обязательным условием оказания поддержки органами государственной власти и органами местного самоуправления добровольческой (волонтерской) деятельности указанных участников добровольческой (волонтерской) деятельности.</w:t>
      </w:r>
    </w:p>
    <w:p w:rsidR="00B43363" w:rsidRDefault="00B43363">
      <w:pPr>
        <w:pStyle w:val="ConsPlusNormal"/>
      </w:pPr>
    </w:p>
    <w:p w:rsidR="00B43363" w:rsidRDefault="00B43363">
      <w:pPr>
        <w:pStyle w:val="ConsPlusTitle"/>
        <w:jc w:val="center"/>
        <w:outlineLvl w:val="0"/>
      </w:pPr>
      <w:r>
        <w:t>Раздел IV. ГОСУДАРСТВЕННЫЕ ГАРАНТИИ</w:t>
      </w:r>
    </w:p>
    <w:p w:rsidR="00B43363" w:rsidRDefault="00B43363">
      <w:pPr>
        <w:pStyle w:val="ConsPlusTitle"/>
        <w:jc w:val="center"/>
      </w:pPr>
      <w:r>
        <w:t>БЛАГОТВОРИТЕЛЬНОЙ ДЕЯТЕЛЬНОСТИ</w:t>
      </w:r>
    </w:p>
    <w:p w:rsidR="00B43363" w:rsidRDefault="00B43363">
      <w:pPr>
        <w:pStyle w:val="ConsPlusNormal"/>
      </w:pPr>
    </w:p>
    <w:p w:rsidR="00B43363" w:rsidRDefault="00B43363">
      <w:pPr>
        <w:pStyle w:val="ConsPlusTitle"/>
        <w:ind w:firstLine="540"/>
        <w:jc w:val="both"/>
        <w:outlineLvl w:val="1"/>
      </w:pPr>
      <w:r>
        <w:t>Статья 18. Поддержка благотворительной деятельности органами государственной власти и органами местного самоуправления</w:t>
      </w:r>
    </w:p>
    <w:p w:rsidR="00B43363" w:rsidRDefault="00B43363">
      <w:pPr>
        <w:pStyle w:val="ConsPlusNormal"/>
      </w:pPr>
    </w:p>
    <w:p w:rsidR="00B43363" w:rsidRDefault="00B43363">
      <w:pPr>
        <w:pStyle w:val="ConsPlusNormal"/>
        <w:ind w:firstLine="540"/>
        <w:jc w:val="both"/>
      </w:pPr>
      <w:r>
        <w:t xml:space="preserve">1. </w:t>
      </w:r>
      <w:proofErr w:type="gramStart"/>
      <w:r>
        <w:t>Гарантируется и обеспечивается</w:t>
      </w:r>
      <w:proofErr w:type="gramEnd"/>
      <w:r>
        <w:t xml:space="preserve"> защита предусмотренных законодательством Российской Федерации прав и законных интересов граждан и юридических лиц - участников благотворительной деятельности.</w:t>
      </w:r>
    </w:p>
    <w:p w:rsidR="00B43363" w:rsidRDefault="00B43363">
      <w:pPr>
        <w:pStyle w:val="ConsPlusNormal"/>
        <w:spacing w:before="220"/>
        <w:ind w:firstLine="540"/>
        <w:jc w:val="both"/>
      </w:pPr>
      <w:r>
        <w:t>2. Должностные лица, препятствующие реализации прав граждан и юридических лиц на осуществление благотворительной деятельности, несут ответственность в соответствии с законодательством Российской Федерации.</w:t>
      </w:r>
    </w:p>
    <w:p w:rsidR="00B43363" w:rsidRDefault="00B43363">
      <w:pPr>
        <w:pStyle w:val="ConsPlusNormal"/>
        <w:spacing w:before="220"/>
        <w:ind w:firstLine="540"/>
        <w:jc w:val="both"/>
      </w:pPr>
      <w:r>
        <w:t xml:space="preserve">3 - 6. Утратили силу. - Федеральный </w:t>
      </w:r>
      <w:hyperlink r:id="rId71" w:history="1">
        <w:r>
          <w:rPr>
            <w:color w:val="0000FF"/>
          </w:rPr>
          <w:t>закон</w:t>
        </w:r>
      </w:hyperlink>
      <w:r>
        <w:t xml:space="preserve"> от 22.08.2004 N 122-ФЗ.</w:t>
      </w:r>
    </w:p>
    <w:p w:rsidR="00B43363" w:rsidRDefault="00B4336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B4336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43363" w:rsidRDefault="00B43363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B43363" w:rsidRDefault="00B43363">
            <w:pPr>
              <w:pStyle w:val="ConsPlusNormal"/>
              <w:jc w:val="both"/>
            </w:pPr>
            <w:hyperlink r:id="rId72" w:history="1">
              <w:r>
                <w:rPr>
                  <w:color w:val="0000FF"/>
                </w:rPr>
                <w:t>Указом</w:t>
              </w:r>
            </w:hyperlink>
            <w:r>
              <w:rPr>
                <w:color w:val="392C69"/>
              </w:rPr>
              <w:t xml:space="preserve"> Президента РФ от 30.09.2015 N 491 учреждена ежегодная Государственная премия за выдающиеся достижения в области благотворительной деятельности.</w:t>
            </w:r>
          </w:p>
        </w:tc>
      </w:tr>
    </w:tbl>
    <w:p w:rsidR="00B43363" w:rsidRDefault="00B43363">
      <w:pPr>
        <w:pStyle w:val="ConsPlusNormal"/>
        <w:spacing w:before="280"/>
        <w:ind w:firstLine="540"/>
        <w:jc w:val="both"/>
      </w:pPr>
      <w:r>
        <w:t>7. Органы государственной власти и органы местного самоуправления вправе осуществлять поддержку благотворительной деятельности в порядке и в формах, которые не противоречат законодательству Российской Федерации.</w:t>
      </w:r>
    </w:p>
    <w:p w:rsidR="00B43363" w:rsidRDefault="00B43363">
      <w:pPr>
        <w:pStyle w:val="ConsPlusNormal"/>
        <w:jc w:val="both"/>
      </w:pPr>
      <w:r>
        <w:t xml:space="preserve">(п. 7 </w:t>
      </w:r>
      <w:proofErr w:type="gramStart"/>
      <w:r>
        <w:t>введен</w:t>
      </w:r>
      <w:proofErr w:type="gramEnd"/>
      <w:r>
        <w:t xml:space="preserve"> Федеральным </w:t>
      </w:r>
      <w:hyperlink r:id="rId73" w:history="1">
        <w:r>
          <w:rPr>
            <w:color w:val="0000FF"/>
          </w:rPr>
          <w:t>законом</w:t>
        </w:r>
      </w:hyperlink>
      <w:r>
        <w:t xml:space="preserve"> от 23.12.2010 N 383-ФЗ)</w:t>
      </w:r>
    </w:p>
    <w:p w:rsidR="00B43363" w:rsidRDefault="00B43363">
      <w:pPr>
        <w:pStyle w:val="ConsPlusNormal"/>
      </w:pPr>
    </w:p>
    <w:p w:rsidR="00B43363" w:rsidRDefault="00B43363">
      <w:pPr>
        <w:pStyle w:val="ConsPlusTitle"/>
        <w:ind w:firstLine="540"/>
        <w:jc w:val="both"/>
        <w:outlineLvl w:val="1"/>
      </w:pPr>
      <w:r>
        <w:lastRenderedPageBreak/>
        <w:t xml:space="preserve">Статья 19. </w:t>
      </w:r>
      <w:proofErr w:type="gramStart"/>
      <w:r>
        <w:t>Контроль за</w:t>
      </w:r>
      <w:proofErr w:type="gramEnd"/>
      <w:r>
        <w:t xml:space="preserve"> осуществлением благотворительной деятельности</w:t>
      </w:r>
    </w:p>
    <w:p w:rsidR="00B43363" w:rsidRDefault="00B43363">
      <w:pPr>
        <w:pStyle w:val="ConsPlusNormal"/>
      </w:pPr>
    </w:p>
    <w:p w:rsidR="00B43363" w:rsidRDefault="00B43363">
      <w:pPr>
        <w:pStyle w:val="ConsPlusNormal"/>
        <w:ind w:firstLine="540"/>
        <w:jc w:val="both"/>
      </w:pPr>
      <w:r>
        <w:t>1. Благотворительная организация ведет бухгалтерский учет и отчетность в порядке, установленном законодательством Российской Федерации.</w:t>
      </w:r>
    </w:p>
    <w:p w:rsidR="00B43363" w:rsidRDefault="00B43363">
      <w:pPr>
        <w:pStyle w:val="ConsPlusNormal"/>
        <w:spacing w:before="220"/>
        <w:ind w:firstLine="540"/>
        <w:jc w:val="both"/>
      </w:pPr>
      <w:r>
        <w:t xml:space="preserve">2. Орган, принявший решение о государственной регистрации благотворительной организации, осуществляет </w:t>
      </w:r>
      <w:proofErr w:type="gramStart"/>
      <w:r>
        <w:t>контроль за</w:t>
      </w:r>
      <w:proofErr w:type="gramEnd"/>
      <w:r>
        <w:t xml:space="preserve"> соответствием ее деятельности целям, ради которых она создана. Благотворительная организация ежегодно представляет в орган, принявший решение о ее государственной регистрации, отчет о своей деятельности, содержащий сведения о:</w:t>
      </w:r>
    </w:p>
    <w:p w:rsidR="00B43363" w:rsidRDefault="00B43363">
      <w:pPr>
        <w:pStyle w:val="ConsPlusNormal"/>
        <w:jc w:val="both"/>
      </w:pPr>
      <w:r>
        <w:t xml:space="preserve">(в ред. Федерального </w:t>
      </w:r>
      <w:hyperlink r:id="rId74" w:history="1">
        <w:r>
          <w:rPr>
            <w:color w:val="0000FF"/>
          </w:rPr>
          <w:t>закона</w:t>
        </w:r>
      </w:hyperlink>
      <w:r>
        <w:t xml:space="preserve"> от 21.03.2002 N 31-ФЗ)</w:t>
      </w:r>
    </w:p>
    <w:p w:rsidR="00B43363" w:rsidRDefault="00B43363">
      <w:pPr>
        <w:pStyle w:val="ConsPlusNormal"/>
        <w:spacing w:before="220"/>
        <w:ind w:firstLine="540"/>
        <w:jc w:val="both"/>
      </w:pPr>
      <w:r>
        <w:t>финансово-хозяйственной деятельности, подтверждающие соблюдение требований настоящего Федерального закона по использованию имущества и расходованию сре</w:t>
      </w:r>
      <w:proofErr w:type="gramStart"/>
      <w:r>
        <w:t>дств бл</w:t>
      </w:r>
      <w:proofErr w:type="gramEnd"/>
      <w:r>
        <w:t>аготворительной организации;</w:t>
      </w:r>
    </w:p>
    <w:p w:rsidR="00B43363" w:rsidRDefault="00B43363">
      <w:pPr>
        <w:pStyle w:val="ConsPlusNormal"/>
        <w:spacing w:before="220"/>
        <w:ind w:firstLine="540"/>
        <w:jc w:val="both"/>
      </w:pPr>
      <w:r>
        <w:t xml:space="preserve">персональном </w:t>
      </w:r>
      <w:proofErr w:type="gramStart"/>
      <w:r>
        <w:t>составе</w:t>
      </w:r>
      <w:proofErr w:type="gramEnd"/>
      <w:r>
        <w:t xml:space="preserve"> высшего органа управления благотворительной организацией;</w:t>
      </w:r>
    </w:p>
    <w:p w:rsidR="00B43363" w:rsidRDefault="00B43363">
      <w:pPr>
        <w:pStyle w:val="ConsPlusNormal"/>
        <w:spacing w:before="220"/>
        <w:ind w:firstLine="540"/>
        <w:jc w:val="both"/>
      </w:pPr>
      <w:proofErr w:type="gramStart"/>
      <w:r>
        <w:t>составе</w:t>
      </w:r>
      <w:proofErr w:type="gramEnd"/>
      <w:r>
        <w:t xml:space="preserve"> и содержании благотворительных программ благотворительной организации (перечень и описание указанных программ);</w:t>
      </w:r>
    </w:p>
    <w:p w:rsidR="00B43363" w:rsidRDefault="00B43363">
      <w:pPr>
        <w:pStyle w:val="ConsPlusNormal"/>
        <w:spacing w:before="220"/>
        <w:ind w:firstLine="540"/>
        <w:jc w:val="both"/>
      </w:pPr>
      <w:proofErr w:type="gramStart"/>
      <w:r>
        <w:t>содержании</w:t>
      </w:r>
      <w:proofErr w:type="gramEnd"/>
      <w:r>
        <w:t xml:space="preserve"> и результатах деятельности благотворительной организации;</w:t>
      </w:r>
    </w:p>
    <w:p w:rsidR="00B43363" w:rsidRDefault="00B43363">
      <w:pPr>
        <w:pStyle w:val="ConsPlusNormal"/>
        <w:spacing w:before="220"/>
        <w:ind w:firstLine="540"/>
        <w:jc w:val="both"/>
      </w:pPr>
      <w:proofErr w:type="gramStart"/>
      <w:r>
        <w:t>нарушениях</w:t>
      </w:r>
      <w:proofErr w:type="gramEnd"/>
      <w:r>
        <w:t xml:space="preserve"> требований настоящего Федерального закона, выявленных в результате проверок, проведенных налоговыми органами, и принятых мерах по их устранению.</w:t>
      </w:r>
    </w:p>
    <w:p w:rsidR="00B43363" w:rsidRDefault="00B43363">
      <w:pPr>
        <w:pStyle w:val="ConsPlusNormal"/>
        <w:spacing w:before="220"/>
        <w:ind w:firstLine="540"/>
        <w:jc w:val="both"/>
      </w:pPr>
      <w:r>
        <w:t>3. Ежегодный отчет представляется благотворительной организацией в орган, принявший решение о ее государственной регистрации, в тот же срок, что и годовой отчет о финансово-хозяйственной деятельности, представляемый в налоговые органы.</w:t>
      </w:r>
    </w:p>
    <w:p w:rsidR="00B43363" w:rsidRDefault="00B43363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 в ред. Федерального </w:t>
      </w:r>
      <w:hyperlink r:id="rId75" w:history="1">
        <w:r>
          <w:rPr>
            <w:color w:val="0000FF"/>
          </w:rPr>
          <w:t>закона</w:t>
        </w:r>
      </w:hyperlink>
      <w:r>
        <w:t xml:space="preserve"> от 21.03.2002 N 31-ФЗ)</w:t>
      </w:r>
    </w:p>
    <w:p w:rsidR="00B43363" w:rsidRDefault="00B43363">
      <w:pPr>
        <w:pStyle w:val="ConsPlusNormal"/>
        <w:spacing w:before="220"/>
        <w:ind w:firstLine="540"/>
        <w:jc w:val="both"/>
      </w:pPr>
      <w:r>
        <w:t>4. Орган, принявший решение о государственной регистрации благотворительной организации, обеспечивает открытый доступ, включая доступ средств массовой информации, к полученным им ежегодным отчетам данной благотворительной организации.</w:t>
      </w:r>
    </w:p>
    <w:p w:rsidR="00B43363" w:rsidRDefault="00B4336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76" w:history="1">
        <w:r>
          <w:rPr>
            <w:color w:val="0000FF"/>
          </w:rPr>
          <w:t>закона</w:t>
        </w:r>
      </w:hyperlink>
      <w:r>
        <w:t xml:space="preserve"> от 21.03.2002 N 31-ФЗ)</w:t>
      </w:r>
    </w:p>
    <w:p w:rsidR="00B43363" w:rsidRDefault="00B43363">
      <w:pPr>
        <w:pStyle w:val="ConsPlusNormal"/>
        <w:spacing w:before="220"/>
        <w:ind w:firstLine="540"/>
        <w:jc w:val="both"/>
      </w:pPr>
      <w:r>
        <w:t>5. Благотворительная организация обеспечивает открытый доступ, включая доступ средств массовой информации, к своим ежегодным отчетам.</w:t>
      </w:r>
    </w:p>
    <w:p w:rsidR="00B43363" w:rsidRDefault="00B43363">
      <w:pPr>
        <w:pStyle w:val="ConsPlusNormal"/>
        <w:spacing w:before="220"/>
        <w:ind w:firstLine="540"/>
        <w:jc w:val="both"/>
      </w:pPr>
      <w:r>
        <w:t>6. Средства, затраченные на публикацию ежегодного отчета и информации о деятельности благотворительной организации, засчитываются в качестве расходов на благотворительные цели.</w:t>
      </w:r>
    </w:p>
    <w:p w:rsidR="00B43363" w:rsidRDefault="00B43363">
      <w:pPr>
        <w:pStyle w:val="ConsPlusNormal"/>
        <w:spacing w:before="220"/>
        <w:ind w:firstLine="540"/>
        <w:jc w:val="both"/>
      </w:pPr>
      <w:r>
        <w:t>7. Сведения о размерах и структуре доходов благотворительной организации, а также сведения о размерах ее имущества, ее расходах, численности работников, об оплате их труда и о привлечении добровольцев (волонтеров) не могут составлять коммерческую тайну.</w:t>
      </w:r>
    </w:p>
    <w:p w:rsidR="00B43363" w:rsidRDefault="00B4336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77" w:history="1">
        <w:r>
          <w:rPr>
            <w:color w:val="0000FF"/>
          </w:rPr>
          <w:t>закона</w:t>
        </w:r>
      </w:hyperlink>
      <w:r>
        <w:t xml:space="preserve"> от 05.02.2018 N 15-ФЗ)</w:t>
      </w:r>
    </w:p>
    <w:p w:rsidR="00B43363" w:rsidRDefault="00B43363">
      <w:pPr>
        <w:pStyle w:val="ConsPlusNormal"/>
        <w:spacing w:before="220"/>
        <w:ind w:firstLine="540"/>
        <w:jc w:val="both"/>
      </w:pPr>
      <w:r>
        <w:t xml:space="preserve">8. Налоговые органы осуществляют </w:t>
      </w:r>
      <w:proofErr w:type="gramStart"/>
      <w:r>
        <w:t>контроль за</w:t>
      </w:r>
      <w:proofErr w:type="gramEnd"/>
      <w:r>
        <w:t xml:space="preserve"> источниками доходов благотворительных организаций, размерами получаемых ими средств и уплатой налогов в соответствии с </w:t>
      </w:r>
      <w:hyperlink r:id="rId78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 налогах.</w:t>
      </w:r>
    </w:p>
    <w:p w:rsidR="00B43363" w:rsidRDefault="00B43363">
      <w:pPr>
        <w:pStyle w:val="ConsPlusNormal"/>
      </w:pPr>
    </w:p>
    <w:p w:rsidR="00B43363" w:rsidRDefault="00B43363">
      <w:pPr>
        <w:pStyle w:val="ConsPlusTitle"/>
        <w:ind w:firstLine="540"/>
        <w:jc w:val="both"/>
        <w:outlineLvl w:val="1"/>
      </w:pPr>
      <w:r>
        <w:t>Статья 20. Ответственность благотворительной организации</w:t>
      </w:r>
    </w:p>
    <w:p w:rsidR="00B43363" w:rsidRDefault="00B43363">
      <w:pPr>
        <w:pStyle w:val="ConsPlusNormal"/>
      </w:pPr>
    </w:p>
    <w:p w:rsidR="00B43363" w:rsidRDefault="00B43363">
      <w:pPr>
        <w:pStyle w:val="ConsPlusNormal"/>
        <w:ind w:firstLine="540"/>
        <w:jc w:val="both"/>
      </w:pPr>
      <w:r>
        <w:t xml:space="preserve">1. В </w:t>
      </w:r>
      <w:proofErr w:type="gramStart"/>
      <w:r>
        <w:t>случаях</w:t>
      </w:r>
      <w:proofErr w:type="gramEnd"/>
      <w:r>
        <w:t xml:space="preserve"> нарушения настоящего Федерального закона благотворительная организация несет ответственность в соответствии с законодательством Российской Федерации.</w:t>
      </w:r>
    </w:p>
    <w:p w:rsidR="00B43363" w:rsidRDefault="00B43363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В случае совершения благотворительной организацией действий, противоречащих ее </w:t>
      </w:r>
      <w:r>
        <w:lastRenderedPageBreak/>
        <w:t>целям, а также настоящему Федеральному закону, орган, принявший решение о государственной регистрации данной благотворительной организации, может направить ей предупреждение в письменной форме, которое может быть обжаловано благотворительной организацией в судебном порядке.</w:t>
      </w:r>
      <w:proofErr w:type="gramEnd"/>
    </w:p>
    <w:p w:rsidR="00B43363" w:rsidRDefault="00B4336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79" w:history="1">
        <w:r>
          <w:rPr>
            <w:color w:val="0000FF"/>
          </w:rPr>
          <w:t>закона</w:t>
        </w:r>
      </w:hyperlink>
      <w:r>
        <w:t xml:space="preserve"> от 21.03.2002 N 31-ФЗ)</w:t>
      </w:r>
    </w:p>
    <w:p w:rsidR="00B43363" w:rsidRDefault="00B43363">
      <w:pPr>
        <w:pStyle w:val="ConsPlusNormal"/>
        <w:spacing w:before="220"/>
        <w:ind w:firstLine="540"/>
        <w:jc w:val="both"/>
      </w:pPr>
      <w:r>
        <w:t xml:space="preserve">3. В </w:t>
      </w:r>
      <w:proofErr w:type="gramStart"/>
      <w:r>
        <w:t>случае</w:t>
      </w:r>
      <w:proofErr w:type="gramEnd"/>
      <w:r>
        <w:t xml:space="preserve"> неоднократного предупреждения в письменной форме благотворительной организации она может быть ликвидирована в порядке, предусмотренном Гражданским кодексом Российской Федерации.</w:t>
      </w:r>
    </w:p>
    <w:p w:rsidR="00B43363" w:rsidRDefault="00B43363">
      <w:pPr>
        <w:pStyle w:val="ConsPlusNormal"/>
        <w:spacing w:before="220"/>
        <w:ind w:firstLine="540"/>
        <w:jc w:val="both"/>
      </w:pPr>
      <w:r>
        <w:t xml:space="preserve">4. Все средства, полученные благотворительной организацией от осуществления предпринимательской деятельности в нарушение статьи </w:t>
      </w:r>
      <w:hyperlink w:anchor="P168" w:history="1">
        <w:r>
          <w:rPr>
            <w:color w:val="0000FF"/>
          </w:rPr>
          <w:t>12</w:t>
        </w:r>
      </w:hyperlink>
      <w:r>
        <w:t xml:space="preserve"> настоящего Федерального закона, взыскиваются в доход местного бюджета по месту нахождения благотворительной организации в порядке, определяемом законодательством Российской Федерации, и подлежат использованию на благотворительные цели в порядке, определяемом муниципальными органами социальной защиты.</w:t>
      </w:r>
    </w:p>
    <w:p w:rsidR="00B43363" w:rsidRDefault="00B43363">
      <w:pPr>
        <w:pStyle w:val="ConsPlusNormal"/>
        <w:spacing w:before="220"/>
        <w:ind w:firstLine="540"/>
        <w:jc w:val="both"/>
      </w:pPr>
      <w:r>
        <w:t>5. Споры между благотворительной организацией и гражданами и юридическими лицами, перечислившими ей средства на благотворительные цели, об использовании этих средств рассматриваются в судебном порядке.</w:t>
      </w:r>
    </w:p>
    <w:p w:rsidR="00B43363" w:rsidRDefault="00B43363">
      <w:pPr>
        <w:pStyle w:val="ConsPlusNormal"/>
      </w:pPr>
    </w:p>
    <w:p w:rsidR="00B43363" w:rsidRDefault="00B43363">
      <w:pPr>
        <w:pStyle w:val="ConsPlusTitle"/>
        <w:ind w:firstLine="540"/>
        <w:jc w:val="both"/>
        <w:outlineLvl w:val="1"/>
      </w:pPr>
      <w:r>
        <w:t>Статья 21. Осуществление международной благотворительной деятельности</w:t>
      </w:r>
    </w:p>
    <w:p w:rsidR="00B43363" w:rsidRDefault="00B43363">
      <w:pPr>
        <w:pStyle w:val="ConsPlusNormal"/>
      </w:pPr>
    </w:p>
    <w:p w:rsidR="00B43363" w:rsidRDefault="00B43363">
      <w:pPr>
        <w:pStyle w:val="ConsPlusNormal"/>
        <w:ind w:firstLine="540"/>
        <w:jc w:val="both"/>
      </w:pPr>
      <w:r>
        <w:t>1. Участники благотворительной деятельности вправе осуществлять международную благотворительную деятельность в порядке, установленном законодательством Российской Федерации и международными договорами Российской Федерации.</w:t>
      </w:r>
    </w:p>
    <w:p w:rsidR="00B43363" w:rsidRDefault="00B43363">
      <w:pPr>
        <w:pStyle w:val="ConsPlusNormal"/>
        <w:spacing w:before="220"/>
        <w:ind w:firstLine="540"/>
        <w:jc w:val="both"/>
      </w:pPr>
      <w:r>
        <w:t>2. Международная благотворительная деятельность осуществляется путем участия в международных благотворительных проектах, участия в работе международных благотворительных организаций, взаимодействия с зарубежными партнерами в соответствующей сфере благотворительной деятельности, а также в любой иной форме, принятой в международной практике и не противоречащей законодательству Российской Федерации, нормам и принципам международного права.</w:t>
      </w:r>
    </w:p>
    <w:p w:rsidR="00B43363" w:rsidRDefault="00B43363">
      <w:pPr>
        <w:pStyle w:val="ConsPlusNormal"/>
        <w:spacing w:before="220"/>
        <w:ind w:firstLine="540"/>
        <w:jc w:val="both"/>
      </w:pPr>
      <w:r>
        <w:t>3. Благотворительная организация вправе открывать счета в учреждениях банков других госуда</w:t>
      </w:r>
      <w:proofErr w:type="gramStart"/>
      <w:r>
        <w:t>рств в с</w:t>
      </w:r>
      <w:proofErr w:type="gramEnd"/>
      <w:r>
        <w:t>оответствии с законодательством Российской Федерации.</w:t>
      </w:r>
    </w:p>
    <w:p w:rsidR="00B43363" w:rsidRDefault="00B43363">
      <w:pPr>
        <w:pStyle w:val="ConsPlusNormal"/>
        <w:spacing w:before="220"/>
        <w:ind w:firstLine="540"/>
        <w:jc w:val="both"/>
      </w:pPr>
      <w:r>
        <w:t>4. Благотворительная организация имеет право на получение благотворительных пожертвований от иностранных граждан, лиц без гражданства, а также от иностранных и международных организаций. Использование указанных пожертвований осуществляется в порядке, установленном настоящим Федеральным законом.</w:t>
      </w:r>
    </w:p>
    <w:p w:rsidR="00B43363" w:rsidRDefault="00B43363">
      <w:pPr>
        <w:pStyle w:val="ConsPlusNormal"/>
      </w:pPr>
    </w:p>
    <w:p w:rsidR="00B43363" w:rsidRDefault="00B43363">
      <w:pPr>
        <w:pStyle w:val="ConsPlusTitle"/>
        <w:ind w:firstLine="540"/>
        <w:jc w:val="both"/>
        <w:outlineLvl w:val="1"/>
      </w:pPr>
      <w:r>
        <w:t>Статья 22. Благотворительная деятельность иностранных граждан, лиц без гражданства, иностранных и международных организаций на территории Российской Федерации</w:t>
      </w:r>
    </w:p>
    <w:p w:rsidR="00B43363" w:rsidRDefault="00B43363">
      <w:pPr>
        <w:pStyle w:val="ConsPlusNormal"/>
      </w:pPr>
    </w:p>
    <w:p w:rsidR="00B43363" w:rsidRDefault="00B43363">
      <w:pPr>
        <w:pStyle w:val="ConsPlusNormal"/>
        <w:ind w:firstLine="540"/>
        <w:jc w:val="both"/>
      </w:pPr>
      <w:r>
        <w:t>Иностранные граждане, лица без гражданства, иностранные и международные организации имеют право выступать участниками благотворительной деятельности на территории Российской Федерации в соответствии с настоящим Федеральным законом.</w:t>
      </w:r>
    </w:p>
    <w:p w:rsidR="00B43363" w:rsidRDefault="00B43363">
      <w:pPr>
        <w:pStyle w:val="ConsPlusNormal"/>
      </w:pPr>
    </w:p>
    <w:p w:rsidR="00B43363" w:rsidRDefault="00B43363">
      <w:pPr>
        <w:pStyle w:val="ConsPlusTitle"/>
        <w:jc w:val="center"/>
        <w:outlineLvl w:val="0"/>
      </w:pPr>
      <w:r>
        <w:t>Раздел V. ЗАКЛЮЧИТЕЛЬНЫЕ ПОЛОЖЕНИЯ</w:t>
      </w:r>
    </w:p>
    <w:p w:rsidR="00B43363" w:rsidRDefault="00B43363">
      <w:pPr>
        <w:pStyle w:val="ConsPlusNormal"/>
      </w:pPr>
    </w:p>
    <w:p w:rsidR="00B43363" w:rsidRDefault="00B43363">
      <w:pPr>
        <w:pStyle w:val="ConsPlusTitle"/>
        <w:ind w:firstLine="540"/>
        <w:jc w:val="both"/>
        <w:outlineLvl w:val="1"/>
      </w:pPr>
      <w:r>
        <w:t>Статья 23. О вступлении в силу настоящего Федерального закона</w:t>
      </w:r>
    </w:p>
    <w:p w:rsidR="00B43363" w:rsidRDefault="00B43363">
      <w:pPr>
        <w:pStyle w:val="ConsPlusNormal"/>
      </w:pPr>
    </w:p>
    <w:p w:rsidR="00B43363" w:rsidRDefault="00B43363">
      <w:pPr>
        <w:pStyle w:val="ConsPlusNormal"/>
        <w:ind w:firstLine="540"/>
        <w:jc w:val="both"/>
      </w:pPr>
      <w:r>
        <w:t>1. Настоящий Федеральный закон вступает в силу со дня его официального опубликования.</w:t>
      </w:r>
    </w:p>
    <w:p w:rsidR="00B43363" w:rsidRDefault="00B43363">
      <w:pPr>
        <w:pStyle w:val="ConsPlusNormal"/>
        <w:spacing w:before="220"/>
        <w:ind w:firstLine="540"/>
        <w:jc w:val="both"/>
      </w:pPr>
      <w:r>
        <w:lastRenderedPageBreak/>
        <w:t>2. Положения настоящего Федерального закона распространяются на благотворительные организации, созданные до вступления в силу настоящего Федерального закона.</w:t>
      </w:r>
    </w:p>
    <w:p w:rsidR="00B43363" w:rsidRDefault="00B43363">
      <w:pPr>
        <w:pStyle w:val="ConsPlusNormal"/>
        <w:spacing w:before="220"/>
        <w:ind w:firstLine="540"/>
        <w:jc w:val="both"/>
      </w:pPr>
      <w:r>
        <w:t>3. Уставы благотворительных организаций, созданных до вступления в силу настоящего Федерального закона, действуют лишь в части, не противоречащей настоящему Федеральному закону.</w:t>
      </w:r>
    </w:p>
    <w:p w:rsidR="00B43363" w:rsidRDefault="00B43363">
      <w:pPr>
        <w:pStyle w:val="ConsPlusNormal"/>
      </w:pPr>
    </w:p>
    <w:p w:rsidR="00B43363" w:rsidRDefault="00B43363">
      <w:pPr>
        <w:pStyle w:val="ConsPlusTitle"/>
        <w:ind w:firstLine="540"/>
        <w:jc w:val="both"/>
        <w:outlineLvl w:val="1"/>
      </w:pPr>
      <w:r>
        <w:t>Статья 24. О перерегистрации благотворительных организаций, созданных до вступления в силу настоящего Федерального закона</w:t>
      </w:r>
    </w:p>
    <w:p w:rsidR="00B43363" w:rsidRDefault="00B43363">
      <w:pPr>
        <w:pStyle w:val="ConsPlusNormal"/>
      </w:pPr>
    </w:p>
    <w:p w:rsidR="00B43363" w:rsidRDefault="00B43363">
      <w:pPr>
        <w:pStyle w:val="ConsPlusNormal"/>
        <w:ind w:firstLine="540"/>
        <w:jc w:val="both"/>
      </w:pPr>
      <w:r>
        <w:t>Уставы благотворительных организаций, созданных до вступления в силу настоящего Федерального закона, должны быть приведены в соответствие с настоящим Федеральным законом.</w:t>
      </w:r>
    </w:p>
    <w:p w:rsidR="00B43363" w:rsidRDefault="00B43363">
      <w:pPr>
        <w:pStyle w:val="ConsPlusNormal"/>
        <w:spacing w:before="220"/>
        <w:ind w:firstLine="540"/>
        <w:jc w:val="both"/>
      </w:pPr>
      <w:r>
        <w:t>Перерегистрация благотворительных организаций, созданных до вступления в силу настоящего Федерального закона, должна быть проведена до 1 июля 1999 года с освобождением таких организаций от регистрационного сбора. Благотворительные организации, не прошедшие перерегистрацию в течение указанного срока, подлежат ликвидации в судебном порядке по требованию регистрирующего органа.</w:t>
      </w:r>
    </w:p>
    <w:p w:rsidR="00B43363" w:rsidRDefault="00B43363">
      <w:pPr>
        <w:pStyle w:val="ConsPlusNormal"/>
      </w:pPr>
    </w:p>
    <w:p w:rsidR="00B43363" w:rsidRDefault="00B43363">
      <w:pPr>
        <w:pStyle w:val="ConsPlusTitle"/>
        <w:ind w:firstLine="540"/>
        <w:jc w:val="both"/>
        <w:outlineLvl w:val="1"/>
      </w:pPr>
      <w:r>
        <w:t>Статья 25. О приведении правовых актов в соответствие с настоящим Федеральным законом</w:t>
      </w:r>
    </w:p>
    <w:p w:rsidR="00B43363" w:rsidRDefault="00B43363">
      <w:pPr>
        <w:pStyle w:val="ConsPlusNormal"/>
      </w:pPr>
    </w:p>
    <w:p w:rsidR="00B43363" w:rsidRDefault="00B43363">
      <w:pPr>
        <w:pStyle w:val="ConsPlusNormal"/>
        <w:ind w:firstLine="540"/>
        <w:jc w:val="both"/>
      </w:pPr>
      <w:r>
        <w:t>Предложить Президенту Российской Федерации и поручить Правительству Российской Федерации привести свои правовые акты в соответствие с настоящим Федеральным законом.</w:t>
      </w:r>
    </w:p>
    <w:p w:rsidR="00B43363" w:rsidRDefault="00B43363">
      <w:pPr>
        <w:pStyle w:val="ConsPlusNormal"/>
      </w:pPr>
    </w:p>
    <w:p w:rsidR="00B43363" w:rsidRDefault="00B43363">
      <w:pPr>
        <w:pStyle w:val="ConsPlusNormal"/>
        <w:jc w:val="right"/>
      </w:pPr>
      <w:r>
        <w:t>Президент</w:t>
      </w:r>
    </w:p>
    <w:p w:rsidR="00B43363" w:rsidRDefault="00B43363">
      <w:pPr>
        <w:pStyle w:val="ConsPlusNormal"/>
        <w:jc w:val="right"/>
      </w:pPr>
      <w:r>
        <w:t>Российской Федерации</w:t>
      </w:r>
    </w:p>
    <w:p w:rsidR="00B43363" w:rsidRDefault="00B43363">
      <w:pPr>
        <w:pStyle w:val="ConsPlusNormal"/>
        <w:jc w:val="right"/>
      </w:pPr>
      <w:r>
        <w:t>Б.ЕЛЬЦИН</w:t>
      </w:r>
    </w:p>
    <w:p w:rsidR="00B43363" w:rsidRDefault="00B43363">
      <w:pPr>
        <w:pStyle w:val="ConsPlusNormal"/>
      </w:pPr>
      <w:r>
        <w:t>Москва, Кремль</w:t>
      </w:r>
    </w:p>
    <w:p w:rsidR="00B43363" w:rsidRDefault="00B43363">
      <w:pPr>
        <w:pStyle w:val="ConsPlusNormal"/>
        <w:spacing w:before="220"/>
      </w:pPr>
      <w:r>
        <w:t>11 августа 1995 года</w:t>
      </w:r>
    </w:p>
    <w:p w:rsidR="00B43363" w:rsidRDefault="00B43363">
      <w:pPr>
        <w:pStyle w:val="ConsPlusNormal"/>
        <w:spacing w:before="220"/>
      </w:pPr>
      <w:r>
        <w:t>N 135-ФЗ</w:t>
      </w:r>
    </w:p>
    <w:p w:rsidR="00B43363" w:rsidRDefault="00B43363">
      <w:pPr>
        <w:pStyle w:val="ConsPlusNormal"/>
      </w:pPr>
    </w:p>
    <w:p w:rsidR="00B43363" w:rsidRDefault="00B43363">
      <w:pPr>
        <w:pStyle w:val="ConsPlusNormal"/>
      </w:pPr>
    </w:p>
    <w:p w:rsidR="00B43363" w:rsidRDefault="00B4336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670C4" w:rsidRDefault="008670C4">
      <w:bookmarkStart w:id="6" w:name="_GoBack"/>
      <w:bookmarkEnd w:id="6"/>
    </w:p>
    <w:sectPr w:rsidR="008670C4" w:rsidSect="007D50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363"/>
    <w:rsid w:val="008670C4"/>
    <w:rsid w:val="00A50830"/>
    <w:rsid w:val="00B43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33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433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433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33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433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433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0726171AD259D290E97A2A3844C230522A486A2C1F35B58B2AB8BBC75A9C3F3A3A1B5DF81063C2D9E292AC62AD03267D3D07FAFAB36271BeBV3D" TargetMode="External"/><Relationship Id="rId18" Type="http://schemas.openxmlformats.org/officeDocument/2006/relationships/hyperlink" Target="consultantplus://offline/ref=40726171AD259D290E97A2A3844C230521AA8DA0CEF45B58B2AB8BBC75A9C3F3A3A1B5DF81063C2C94292AC62AD03267D3D07FAFAB36271BeBV3D" TargetMode="External"/><Relationship Id="rId26" Type="http://schemas.openxmlformats.org/officeDocument/2006/relationships/hyperlink" Target="consultantplus://offline/ref=40726171AD259D290E97A2A3844C230521AA8DAEC9FE5B58B2AB8BBC75A9C3F3A3A1B5DF81063C2C92292AC62AD03267D3D07FAFAB36271BeBV3D" TargetMode="External"/><Relationship Id="rId39" Type="http://schemas.openxmlformats.org/officeDocument/2006/relationships/hyperlink" Target="consultantplus://offline/ref=40726171AD259D290E97A2A3844C230520A080A7CFF15B58B2AB8BBC75A9C3F3A3A1B5DF83023779C7662B9A6E832167D3D07DA9B4e3VDD" TargetMode="External"/><Relationship Id="rId21" Type="http://schemas.openxmlformats.org/officeDocument/2006/relationships/hyperlink" Target="consultantplus://offline/ref=40726171AD259D290E97A2A3844C230521AA8DA0CEF45B58B2AB8BBC75A9C3F3A3A1B5DF81063C2C91292AC62AD03267D3D07FAFAB36271BeBV3D" TargetMode="External"/><Relationship Id="rId34" Type="http://schemas.openxmlformats.org/officeDocument/2006/relationships/hyperlink" Target="consultantplus://offline/ref=40726171AD259D290E97A2A3844C230522AB81A7CBF25B58B2AB8BBC75A9C3F3A3A1B5DF81063C2F91292AC62AD03267D3D07FAFAB36271BeBV3D" TargetMode="External"/><Relationship Id="rId42" Type="http://schemas.openxmlformats.org/officeDocument/2006/relationships/hyperlink" Target="consultantplus://offline/ref=40726171AD259D290E97A2A3844C230520A387A1C1F55B58B2AB8BBC75A9C3F3A3A1B5DF81063C2C94292AC62AD03267D3D07FAFAB36271BeBV3D" TargetMode="External"/><Relationship Id="rId47" Type="http://schemas.openxmlformats.org/officeDocument/2006/relationships/hyperlink" Target="consultantplus://offline/ref=40726171AD259D290E97A2A3844C230521AA8DA0CEF45B58B2AB8BBC75A9C3F3A3A1B5DF81063C2F90292AC62AD03267D3D07FAFAB36271BeBV3D" TargetMode="External"/><Relationship Id="rId50" Type="http://schemas.openxmlformats.org/officeDocument/2006/relationships/hyperlink" Target="consultantplus://offline/ref=40726171AD259D290E97A2A3844C230521AA8DA0CEF45B58B2AB8BBC75A9C3F3A3A1B5DF81063C2E96292AC62AD03267D3D07FAFAB36271BeBV3D" TargetMode="External"/><Relationship Id="rId55" Type="http://schemas.openxmlformats.org/officeDocument/2006/relationships/hyperlink" Target="consultantplus://offline/ref=40726171AD259D290E97A2A3844C230522A684A2CEFE5B58B2AB8BBC75A9C3F3A3A1B5DF81063C2890292AC62AD03267D3D07FAFAB36271BeBV3D" TargetMode="External"/><Relationship Id="rId63" Type="http://schemas.openxmlformats.org/officeDocument/2006/relationships/hyperlink" Target="consultantplus://offline/ref=40726171AD259D290E97A2A3844C230521AA8DA0CEF45B58B2AB8BBC75A9C3F3A3A1B5DF81063C2E90292AC62AD03267D3D07FAFAB36271BeBV3D" TargetMode="External"/><Relationship Id="rId68" Type="http://schemas.openxmlformats.org/officeDocument/2006/relationships/hyperlink" Target="consultantplus://offline/ref=40726171AD259D290E97A2A3844C230521AA87A2CFF25B58B2AB8BBC75A9C3F3B1A1EDD38100222D903C7C976Fe8VCD" TargetMode="External"/><Relationship Id="rId76" Type="http://schemas.openxmlformats.org/officeDocument/2006/relationships/hyperlink" Target="consultantplus://offline/ref=40726171AD259D290E97A2A3844C230520A285A2C9F35B58B2AB8BBC75A9C3F3A3A1B5DF81063D2597292AC62AD03267D3D07FAFAB36271BeBV3D" TargetMode="External"/><Relationship Id="rId7" Type="http://schemas.openxmlformats.org/officeDocument/2006/relationships/hyperlink" Target="consultantplus://offline/ref=40726171AD259D290E97A2A3844C230522A684A2CEFE5B58B2AB8BBC75A9C3F3A3A1B5DF81063C2890292AC62AD03267D3D07FAFAB36271BeBV3D" TargetMode="External"/><Relationship Id="rId71" Type="http://schemas.openxmlformats.org/officeDocument/2006/relationships/hyperlink" Target="consultantplus://offline/ref=40726171AD259D290E97A2A3844C230520A285A2C9F15B58B2AB8BBC75A9C3F3A3A1B5DF8103352B93292AC62AD03267D3D07FAFAB36271BeBV3D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0726171AD259D290E97A2A3844C230522A68DAFC0F65B58B2AB8BBC75A9C3F3B1A1EDD38100222D903C7C976Fe8VCD" TargetMode="External"/><Relationship Id="rId29" Type="http://schemas.openxmlformats.org/officeDocument/2006/relationships/hyperlink" Target="consultantplus://offline/ref=40726171AD259D290E97A2A3844C230521AA8DAEC9FE5B58B2AB8BBC75A9C3F3A3A1B5DF81063C2C90292AC62AD03267D3D07FAFAB36271BeBV3D" TargetMode="External"/><Relationship Id="rId11" Type="http://schemas.openxmlformats.org/officeDocument/2006/relationships/hyperlink" Target="consultantplus://offline/ref=40726171AD259D290E97A2A3844C230520A284AFCAF15B58B2AB8BBC75A9C3F3A3A1B5DF81063C2491292AC62AD03267D3D07FAFAB36271BeBV3D" TargetMode="External"/><Relationship Id="rId24" Type="http://schemas.openxmlformats.org/officeDocument/2006/relationships/hyperlink" Target="consultantplus://offline/ref=40726171AD259D290E97A2A3844C230521AA8DAEC9FE5B58B2AB8BBC75A9C3F3A3A1B5DF81063C2C94292AC62AD03267D3D07FAFAB36271BeBV3D" TargetMode="External"/><Relationship Id="rId32" Type="http://schemas.openxmlformats.org/officeDocument/2006/relationships/hyperlink" Target="consultantplus://offline/ref=40726171AD259D290E97A2A3844C230521AA8DAEC9FE5B58B2AB8BBC75A9C3F3A3A1B5DF81063C2C9F292AC62AD03267D3D07FAFAB36271BeBV3D" TargetMode="External"/><Relationship Id="rId37" Type="http://schemas.openxmlformats.org/officeDocument/2006/relationships/hyperlink" Target="consultantplus://offline/ref=40726171AD259D290E97A2A3844C230522AB81A7CBF25B58B2AB8BBC75A9C3F3A3A1B5DF81063C2E96292AC62AD03267D3D07FAFAB36271BeBV3D" TargetMode="External"/><Relationship Id="rId40" Type="http://schemas.openxmlformats.org/officeDocument/2006/relationships/hyperlink" Target="consultantplus://offline/ref=40726171AD259D290E97A2A3844C230521AA8DA0CEF45B58B2AB8BBC75A9C3F3A3A1B5DF81063C2F96292AC62AD03267D3D07FAFAB36271BeBV3D" TargetMode="External"/><Relationship Id="rId45" Type="http://schemas.openxmlformats.org/officeDocument/2006/relationships/hyperlink" Target="consultantplus://offline/ref=40726171AD259D290E97A2A3844C230521AA8DAEC9FE5B58B2AB8BBC75A9C3F3A3A1B5DF81063C2F94292AC62AD03267D3D07FAFAB36271BeBV3D" TargetMode="External"/><Relationship Id="rId53" Type="http://schemas.openxmlformats.org/officeDocument/2006/relationships/hyperlink" Target="consultantplus://offline/ref=40726171AD259D290E97A2A3844C230520A285A2C9F35B58B2AB8BBC75A9C3F3A3A1B5DF81063D2A93292AC62AD03267D3D07FAFAB36271BeBV3D" TargetMode="External"/><Relationship Id="rId58" Type="http://schemas.openxmlformats.org/officeDocument/2006/relationships/hyperlink" Target="consultantplus://offline/ref=40726171AD259D290E97A2A3844C230520A285A2C9F15B58B2AB8BBC75A9C3F3A3A1B5DF8103352B93292AC62AD03267D3D07FAFAB36271BeBV3D" TargetMode="External"/><Relationship Id="rId66" Type="http://schemas.openxmlformats.org/officeDocument/2006/relationships/hyperlink" Target="consultantplus://offline/ref=40726171AD259D290E97A2A3844C230520A386A5CAF35B58B2AB8BBC75A9C3F3A3A1B5DF81063C2896292AC62AD03267D3D07FAFAB36271BeBV3D" TargetMode="External"/><Relationship Id="rId74" Type="http://schemas.openxmlformats.org/officeDocument/2006/relationships/hyperlink" Target="consultantplus://offline/ref=40726171AD259D290E97A2A3844C230520A285A2C9F35B58B2AB8BBC75A9C3F3A3A1B5DF81063D2A91292AC62AD03267D3D07FAFAB36271BeBV3D" TargetMode="External"/><Relationship Id="rId79" Type="http://schemas.openxmlformats.org/officeDocument/2006/relationships/hyperlink" Target="consultantplus://offline/ref=40726171AD259D290E97A2A3844C230520A285A2C9F35B58B2AB8BBC75A9C3F3A3A1B5DF81063D2594292AC62AD03267D3D07FAFAB36271BeBV3D" TargetMode="External"/><Relationship Id="rId5" Type="http://schemas.openxmlformats.org/officeDocument/2006/relationships/hyperlink" Target="http://www.consultant.ru" TargetMode="External"/><Relationship Id="rId61" Type="http://schemas.openxmlformats.org/officeDocument/2006/relationships/hyperlink" Target="consultantplus://offline/ref=40726171AD259D290E97A2A3844C230521AA8DA0CEF45B58B2AB8BBC75A9C3F3A3A1B5DF81063C2E90292AC62AD03267D3D07FAFAB36271BeBV3D" TargetMode="External"/><Relationship Id="rId10" Type="http://schemas.openxmlformats.org/officeDocument/2006/relationships/hyperlink" Target="consultantplus://offline/ref=40726171AD259D290E97A2A3844C230524A284A1CFFD0652BAF287BE72A69CE4A4E8B9DE81063C249D762FD33B883F61CBCE79B7B73426e1V3D" TargetMode="External"/><Relationship Id="rId19" Type="http://schemas.openxmlformats.org/officeDocument/2006/relationships/hyperlink" Target="consultantplus://offline/ref=40726171AD259D290E97A2A3844C230521AA8DA0CEF45B58B2AB8BBC75A9C3F3A3A1B5DF81063C2C92292AC62AD03267D3D07FAFAB36271BeBV3D" TargetMode="External"/><Relationship Id="rId31" Type="http://schemas.openxmlformats.org/officeDocument/2006/relationships/hyperlink" Target="consultantplus://offline/ref=40726171AD259D290E97A2A3844C230521AA8DAEC9FE5B58B2AB8BBC75A9C3F3A3A1B5DF81063C2C9E292AC62AD03267D3D07FAFAB36271BeBV3D" TargetMode="External"/><Relationship Id="rId44" Type="http://schemas.openxmlformats.org/officeDocument/2006/relationships/hyperlink" Target="consultantplus://offline/ref=40726171AD259D290E97A2A3844C230521AA8DA0CEF45B58B2AB8BBC75A9C3F3A3A1B5DF81063C2F95292AC62AD03267D3D07FAFAB36271BeBV3D" TargetMode="External"/><Relationship Id="rId52" Type="http://schemas.openxmlformats.org/officeDocument/2006/relationships/hyperlink" Target="consultantplus://offline/ref=40726171AD259D290E97A2A3844C230520A284AFCDF35B58B2AB8BBC75A9C3F3A3A1B5D68A526D69C32F7E9170853979D7CE7EeAV0D" TargetMode="External"/><Relationship Id="rId60" Type="http://schemas.openxmlformats.org/officeDocument/2006/relationships/hyperlink" Target="consultantplus://offline/ref=40726171AD259D290E97A2A3844C230521AA8DA0CEF45B58B2AB8BBC75A9C3F3A3A1B5DF81063C2E90292AC62AD03267D3D07FAFAB36271BeBV3D" TargetMode="External"/><Relationship Id="rId65" Type="http://schemas.openxmlformats.org/officeDocument/2006/relationships/hyperlink" Target="consultantplus://offline/ref=40726171AD259D290E97A2A3844C230520A386A5CAF35B58B2AB8BBC75A9C3F3A3A1B5DF81063C2C92292AC62AD03267D3D07FAFAB36271BeBV3D" TargetMode="External"/><Relationship Id="rId73" Type="http://schemas.openxmlformats.org/officeDocument/2006/relationships/hyperlink" Target="consultantplus://offline/ref=40726171AD259D290E97A2A3844C230521AA8DAEC9FE5B58B2AB8BBC75A9C3F3A3A1B5DF81063C2E96292AC62AD03267D3D07FAFAB36271BeBV3D" TargetMode="External"/><Relationship Id="rId78" Type="http://schemas.openxmlformats.org/officeDocument/2006/relationships/hyperlink" Target="consultantplus://offline/ref=40726171AD259D290E97A2A3844C230520A081A1CCFF5B58B2AB8BBC75A9C3F3A3A1B5DF8106342E96292AC62AD03267D3D07FAFAB36271BeBV3D" TargetMode="External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0726171AD259D290E97A2A3844C230520A285A2C9F15B58B2AB8BBC75A9C3F3A3A1B5DF8103352B93292AC62AD03267D3D07FAFAB36271BeBV3D" TargetMode="External"/><Relationship Id="rId14" Type="http://schemas.openxmlformats.org/officeDocument/2006/relationships/hyperlink" Target="consultantplus://offline/ref=40726171AD259D290E97A2A3844C230521AA8DA0CEF45B58B2AB8BBC75A9C3F3A3A1B5DF81063C2D9F292AC62AD03267D3D07FAFAB36271BeBV3D" TargetMode="External"/><Relationship Id="rId22" Type="http://schemas.openxmlformats.org/officeDocument/2006/relationships/hyperlink" Target="consultantplus://offline/ref=40726171AD259D290E97A2A3844C230520A284AFCAF15B58B2AB8BBC75A9C3F3A3A1B5DF81063C2491292AC62AD03267D3D07FAFAB36271BeBV3D" TargetMode="External"/><Relationship Id="rId27" Type="http://schemas.openxmlformats.org/officeDocument/2006/relationships/hyperlink" Target="consultantplus://offline/ref=40726171AD259D290E97A2A3844C230521AA8DA0CEF45B58B2AB8BBC75A9C3F3A3A1B5DF81063C2C9F292AC62AD03267D3D07FAFAB36271BeBV3D" TargetMode="External"/><Relationship Id="rId30" Type="http://schemas.openxmlformats.org/officeDocument/2006/relationships/hyperlink" Target="consultantplus://offline/ref=40726171AD259D290E97A2A3844C230521AA8DAEC9FE5B58B2AB8BBC75A9C3F3A3A1B5DF81063C2C91292AC62AD03267D3D07FAFAB36271BeBV3D" TargetMode="External"/><Relationship Id="rId35" Type="http://schemas.openxmlformats.org/officeDocument/2006/relationships/hyperlink" Target="consultantplus://offline/ref=40726171AD259D290E97A2A3844C230521AA83A2C2A00C5AE3FE85B97DF98BE3EDE4B8DE80033826C2733AC263853979D5C861ABB535e2VED" TargetMode="External"/><Relationship Id="rId43" Type="http://schemas.openxmlformats.org/officeDocument/2006/relationships/hyperlink" Target="consultantplus://offline/ref=40726171AD259D290E97A2A3844C230522AB81A7CBF25B58B2AB8BBC75A9C3F3A3A1B5DF81063C2E97292AC62AD03267D3D07FAFAB36271BeBV3D" TargetMode="External"/><Relationship Id="rId48" Type="http://schemas.openxmlformats.org/officeDocument/2006/relationships/hyperlink" Target="consultantplus://offline/ref=40726171AD259D290E97A2A3844C230521AA8DA0CEF45B58B2AB8BBC75A9C3F3A3A1B5DF81063C2F91292AC62AD03267D3D07FAFAB36271BeBV3D" TargetMode="External"/><Relationship Id="rId56" Type="http://schemas.openxmlformats.org/officeDocument/2006/relationships/hyperlink" Target="consultantplus://offline/ref=40726171AD259D290E97A2A3844C230520A284AFCDF35B58B2AB8BBC75A9C3F3A3A1B5DF81063C2F9F292AC62AD03267D3D07FAFAB36271BeBV3D" TargetMode="External"/><Relationship Id="rId64" Type="http://schemas.openxmlformats.org/officeDocument/2006/relationships/hyperlink" Target="consultantplus://offline/ref=40726171AD259D290E97A2A3844C230521AA8DA0CEF45B58B2AB8BBC75A9C3F3A3A1B5DF81063C2E90292AC62AD03267D3D07FAFAB36271BeBV3D" TargetMode="External"/><Relationship Id="rId69" Type="http://schemas.openxmlformats.org/officeDocument/2006/relationships/hyperlink" Target="consultantplus://offline/ref=40726171AD259D290E97A2A3844C230521AA8DA0CEF45B58B2AB8BBC75A9C3F3A3A1B5DF81063C2E90292AC62AD03267D3D07FAFAB36271BeBV3D" TargetMode="External"/><Relationship Id="rId77" Type="http://schemas.openxmlformats.org/officeDocument/2006/relationships/hyperlink" Target="consultantplus://offline/ref=40726171AD259D290E97A2A3844C230521AA8DA0CEF45B58B2AB8BBC75A9C3F3A3A1B5DF81063C2495292AC62AD03267D3D07FAFAB36271BeBV3D" TargetMode="External"/><Relationship Id="rId8" Type="http://schemas.openxmlformats.org/officeDocument/2006/relationships/hyperlink" Target="consultantplus://offline/ref=40726171AD259D290E97A2A3844C230522AB81A7CBF25B58B2AB8BBC75A9C3F3A3A1B5DF81063C2F90292AC62AD03267D3D07FAFAB36271BeBV3D" TargetMode="External"/><Relationship Id="rId51" Type="http://schemas.openxmlformats.org/officeDocument/2006/relationships/hyperlink" Target="consultantplus://offline/ref=40726171AD259D290E97A2A3844C230521AA8DA0CEF45B58B2AB8BBC75A9C3F3A3A1B5DF81063C2E97292AC62AD03267D3D07FAFAB36271BeBV3D" TargetMode="External"/><Relationship Id="rId72" Type="http://schemas.openxmlformats.org/officeDocument/2006/relationships/hyperlink" Target="consultantplus://offline/ref=40726171AD259D290E97A2A3844C230522AA83A4CDF25B58B2AB8BBC75A9C3F3A3A1B5DF81063C2D91292AC62AD03267D3D07FAFAB36271BeBV3D" TargetMode="External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40726171AD259D290E97A2A3844C230521AA8DAEC9FE5B58B2AB8BBC75A9C3F3A3A1B5DF81063C2D9F292AC62AD03267D3D07FAFAB36271BeBV3D" TargetMode="External"/><Relationship Id="rId17" Type="http://schemas.openxmlformats.org/officeDocument/2006/relationships/hyperlink" Target="consultantplus://offline/ref=40726171AD259D290E97A2A3844C230524A284A1CFFD0652BAF287BE72A69CE4A4E8B9DE81063D2D9D762FD33B883F61CBCE79B7B73426e1V3D" TargetMode="External"/><Relationship Id="rId25" Type="http://schemas.openxmlformats.org/officeDocument/2006/relationships/hyperlink" Target="consultantplus://offline/ref=40726171AD259D290E97A2A3844C230521AA8DAEC9FE5B58B2AB8BBC75A9C3F3A3A1B5DF81063C2C95292AC62AD03267D3D07FAFAB36271BeBV3D" TargetMode="External"/><Relationship Id="rId33" Type="http://schemas.openxmlformats.org/officeDocument/2006/relationships/hyperlink" Target="consultantplus://offline/ref=40726171AD259D290E97A2A3844C230521AA8DAEC9FE5B58B2AB8BBC75A9C3F3A3A1B5DF81063C2F96292AC62AD03267D3D07FAFAB36271BeBV3D" TargetMode="External"/><Relationship Id="rId38" Type="http://schemas.openxmlformats.org/officeDocument/2006/relationships/hyperlink" Target="consultantplus://offline/ref=40726171AD259D290E97A2A3844C230524A284A1CFFD0652BAF287BE72A69CE4A4E8B9DE81063D2F9D762FD33B883F61CBCE79B7B73426e1V3D" TargetMode="External"/><Relationship Id="rId46" Type="http://schemas.openxmlformats.org/officeDocument/2006/relationships/hyperlink" Target="consultantplus://offline/ref=40726171AD259D290E97A2A3844C230521AA8DA0CEF45B58B2AB8BBC75A9C3F3A3A1B5DF81063C2F92292AC62AD03267D3D07FAFAB36271BeBV3D" TargetMode="External"/><Relationship Id="rId59" Type="http://schemas.openxmlformats.org/officeDocument/2006/relationships/hyperlink" Target="consultantplus://offline/ref=40726171AD259D290E97A2A3844C230521AA8DA0CEF45B58B2AB8BBC75A9C3F3A3A1B5DF81063C2E93292AC62AD03267D3D07FAFAB36271BeBV3D" TargetMode="External"/><Relationship Id="rId67" Type="http://schemas.openxmlformats.org/officeDocument/2006/relationships/hyperlink" Target="consultantplus://offline/ref=40726171AD259D290E97ABBA834C230524A283A0CEF15B58B2AB8BBC75A9C3F3B1A1EDD38100222D903C7C976Fe8VCD" TargetMode="External"/><Relationship Id="rId20" Type="http://schemas.openxmlformats.org/officeDocument/2006/relationships/hyperlink" Target="consultantplus://offline/ref=40726171AD259D290E97A2A3844C230521AA8DA0CEF45B58B2AB8BBC75A9C3F3A3A1B5DF81063C2C90292AC62AD03267D3D07FAFAB36271BeBV3D" TargetMode="External"/><Relationship Id="rId41" Type="http://schemas.openxmlformats.org/officeDocument/2006/relationships/hyperlink" Target="consultantplus://offline/ref=40726171AD259D290E97A2A3844C230520A38CA0CDF45B58B2AB8BBC75A9C3F3A3A1B5D781053779C7662B9A6E832167D3D07DA9B4e3VDD" TargetMode="External"/><Relationship Id="rId54" Type="http://schemas.openxmlformats.org/officeDocument/2006/relationships/hyperlink" Target="consultantplus://offline/ref=40726171AD259D290E97A2A3844C230521AA8DA0CEF45B58B2AB8BBC75A9C3F3A3A1B5DF81063C2E94292AC62AD03267D3D07FAFAB36271BeBV3D" TargetMode="External"/><Relationship Id="rId62" Type="http://schemas.openxmlformats.org/officeDocument/2006/relationships/hyperlink" Target="consultantplus://offline/ref=40726171AD259D290E97A2A3844C23052AA18DAFC9FD0652BAF287BE72A69CF6A4B0B5DE87183C2B88207E96e6V7D" TargetMode="External"/><Relationship Id="rId70" Type="http://schemas.openxmlformats.org/officeDocument/2006/relationships/hyperlink" Target="consultantplus://offline/ref=40726171AD259D290E97A2A3844C230521AA8DA0CEF45B58B2AB8BBC75A9C3F3A3A1B5DF81063C2E90292AC62AD03267D3D07FAFAB36271BeBV3D" TargetMode="External"/><Relationship Id="rId75" Type="http://schemas.openxmlformats.org/officeDocument/2006/relationships/hyperlink" Target="consultantplus://offline/ref=40726171AD259D290E97A2A3844C230520A285A2C9F35B58B2AB8BBC75A9C3F3A3A1B5DF81063D2A9F292AC62AD03267D3D07FAFAB36271BeBV3D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0726171AD259D290E97A2A3844C230520A285A2C9F35B58B2AB8BBC75A9C3F3A3A1B5DF81063D2A92292AC62AD03267D3D07FAFAB36271BeBV3D" TargetMode="External"/><Relationship Id="rId15" Type="http://schemas.openxmlformats.org/officeDocument/2006/relationships/hyperlink" Target="consultantplus://offline/ref=40726171AD259D290E97A2A3844C230520A387A1C1F55B58B2AB8BBC75A9C3F3A3A1B5DF81063C2C94292AC62AD03267D3D07FAFAB36271BeBV3D" TargetMode="External"/><Relationship Id="rId23" Type="http://schemas.openxmlformats.org/officeDocument/2006/relationships/hyperlink" Target="consultantplus://offline/ref=40726171AD259D290E97A2A3844C230521AA8DAEC9FE5B58B2AB8BBC75A9C3F3A3A1B5DF81063C2C96292AC62AD03267D3D07FAFAB36271BeBV3D" TargetMode="External"/><Relationship Id="rId28" Type="http://schemas.openxmlformats.org/officeDocument/2006/relationships/hyperlink" Target="consultantplus://offline/ref=40726171AD259D290E97A2A3844C230521AA8DAEC9FE5B58B2AB8BBC75A9C3F3A3A1B5DF81063C2C93292AC62AD03267D3D07FAFAB36271BeBV3D" TargetMode="External"/><Relationship Id="rId36" Type="http://schemas.openxmlformats.org/officeDocument/2006/relationships/hyperlink" Target="consultantplus://offline/ref=40726171AD259D290E97A2A3844C230520A386A2CEFF5B58B2AB8BBC75A9C3F3B1A1EDD38100222D903C7C976Fe8VCD" TargetMode="External"/><Relationship Id="rId49" Type="http://schemas.openxmlformats.org/officeDocument/2006/relationships/hyperlink" Target="consultantplus://offline/ref=40726171AD259D290E97A2A3844C230521AA8DA0CEF45B58B2AB8BBC75A9C3F3A3A1B5DF81063C2F9F292AC62AD03267D3D07FAFAB36271BeBV3D" TargetMode="External"/><Relationship Id="rId57" Type="http://schemas.openxmlformats.org/officeDocument/2006/relationships/hyperlink" Target="consultantplus://offline/ref=40726171AD259D290E97A2A3844C230521AA8DA0CEF45B58B2AB8BBC75A9C3F3A3A1B5DF81063C2E92292AC62AD03267D3D07FAFAB36271BeBV3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17</Pages>
  <Words>8766</Words>
  <Characters>49967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Н. Иванова</dc:creator>
  <cp:keywords/>
  <dc:description/>
  <cp:lastModifiedBy>Нина Н. Иванова</cp:lastModifiedBy>
  <cp:revision>1</cp:revision>
  <dcterms:created xsi:type="dcterms:W3CDTF">2019-06-06T03:21:00Z</dcterms:created>
  <dcterms:modified xsi:type="dcterms:W3CDTF">2019-06-06T03:23:00Z</dcterms:modified>
</cp:coreProperties>
</file>